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9350"/>
      </w:tblGrid>
      <w:tr w:rsidR="005E67F8" w14:paraId="1A0A7C03" w14:textId="77777777" w:rsidTr="005E67F8">
        <w:tc>
          <w:tcPr>
            <w:tcW w:w="9576" w:type="dxa"/>
          </w:tcPr>
          <w:p w14:paraId="6B44778D" w14:textId="77777777" w:rsidR="005E67F8" w:rsidRPr="00D41124" w:rsidRDefault="005E67F8" w:rsidP="005E67F8">
            <w:pPr>
              <w:pStyle w:val="NoSpacing"/>
              <w:jc w:val="center"/>
              <w:rPr>
                <w:rFonts w:asciiTheme="minorHAnsi" w:hAnsiTheme="minorHAnsi"/>
                <w:sz w:val="16"/>
                <w:szCs w:val="28"/>
              </w:rPr>
            </w:pPr>
          </w:p>
          <w:p w14:paraId="3CAB53BC" w14:textId="14F52D0F" w:rsidR="005E67F8" w:rsidRPr="00A50B19" w:rsidRDefault="00A50B19" w:rsidP="005E67F8">
            <w:pPr>
              <w:pStyle w:val="NoSpacing"/>
              <w:jc w:val="center"/>
              <w:rPr>
                <w:rFonts w:asciiTheme="minorHAnsi" w:hAnsiTheme="minorHAnsi"/>
                <w:b/>
                <w:sz w:val="24"/>
                <w:szCs w:val="28"/>
              </w:rPr>
            </w:pPr>
            <w:r w:rsidRPr="00A50B19">
              <w:rPr>
                <w:rFonts w:asciiTheme="minorHAnsi" w:hAnsiTheme="minorHAnsi"/>
                <w:b/>
                <w:sz w:val="24"/>
                <w:szCs w:val="28"/>
              </w:rPr>
              <w:t>Cultural / Historical Legacy of the Korean Peninsula through Unesco World Heritage Sites</w:t>
            </w:r>
          </w:p>
          <w:p w14:paraId="13B82259" w14:textId="77777777" w:rsidR="005E67F8" w:rsidRPr="00D41124" w:rsidRDefault="005E67F8" w:rsidP="005E67F8">
            <w:pPr>
              <w:pStyle w:val="NoSpacing"/>
              <w:jc w:val="center"/>
              <w:rPr>
                <w:rFonts w:asciiTheme="minorHAnsi" w:hAnsiTheme="minorHAnsi"/>
                <w:sz w:val="16"/>
                <w:szCs w:val="28"/>
              </w:rPr>
            </w:pPr>
          </w:p>
        </w:tc>
      </w:tr>
      <w:tr w:rsidR="005E67F8" w14:paraId="3747CFE1" w14:textId="77777777" w:rsidTr="005E67F8">
        <w:tc>
          <w:tcPr>
            <w:tcW w:w="9576" w:type="dxa"/>
            <w:shd w:val="clear" w:color="auto" w:fill="B8CCE4" w:themeFill="accent1" w:themeFillTint="66"/>
          </w:tcPr>
          <w:p w14:paraId="1F44441A" w14:textId="77777777" w:rsidR="005E67F8" w:rsidRPr="00D41124" w:rsidRDefault="005E67F8" w:rsidP="005E67F8">
            <w:pPr>
              <w:pStyle w:val="NoSpacing"/>
              <w:jc w:val="center"/>
              <w:rPr>
                <w:rFonts w:asciiTheme="minorHAnsi" w:hAnsiTheme="minorHAnsi"/>
                <w:sz w:val="8"/>
                <w:szCs w:val="20"/>
              </w:rPr>
            </w:pPr>
          </w:p>
          <w:p w14:paraId="18F55817" w14:textId="77777777" w:rsidR="005E67F8" w:rsidRPr="005E67F8" w:rsidRDefault="005E67F8" w:rsidP="005E67F8">
            <w:pPr>
              <w:pStyle w:val="NoSpacing"/>
              <w:jc w:val="center"/>
              <w:rPr>
                <w:rFonts w:asciiTheme="minorHAnsi" w:hAnsiTheme="minorHAnsi"/>
                <w:b/>
                <w:sz w:val="24"/>
                <w:szCs w:val="28"/>
              </w:rPr>
            </w:pPr>
            <w:r w:rsidRPr="005E67F8">
              <w:rPr>
                <w:rFonts w:asciiTheme="minorHAnsi" w:hAnsiTheme="minorHAnsi"/>
                <w:b/>
                <w:sz w:val="24"/>
                <w:szCs w:val="28"/>
              </w:rPr>
              <w:t>AUTHOR INFORMATION</w:t>
            </w:r>
          </w:p>
          <w:p w14:paraId="17411824" w14:textId="77777777" w:rsidR="005E67F8" w:rsidRPr="00D41124" w:rsidRDefault="005E67F8" w:rsidP="005E67F8">
            <w:pPr>
              <w:pStyle w:val="NoSpacing"/>
              <w:jc w:val="center"/>
              <w:rPr>
                <w:rFonts w:asciiTheme="minorHAnsi" w:hAnsiTheme="minorHAnsi"/>
                <w:sz w:val="8"/>
                <w:szCs w:val="20"/>
              </w:rPr>
            </w:pPr>
          </w:p>
        </w:tc>
      </w:tr>
      <w:tr w:rsidR="005E67F8" w14:paraId="4A2FDA87" w14:textId="77777777" w:rsidTr="005E67F8">
        <w:tc>
          <w:tcPr>
            <w:tcW w:w="9576" w:type="dxa"/>
          </w:tcPr>
          <w:p w14:paraId="58FECA6C" w14:textId="77777777" w:rsidR="005E67F8" w:rsidRPr="0085473C" w:rsidRDefault="005E67F8" w:rsidP="0085473C">
            <w:pPr>
              <w:pStyle w:val="NoSpacing"/>
              <w:rPr>
                <w:rFonts w:asciiTheme="minorHAnsi" w:hAnsiTheme="minorHAnsi"/>
                <w:sz w:val="20"/>
              </w:rPr>
            </w:pPr>
            <w:r>
              <w:tab/>
            </w:r>
          </w:p>
          <w:p w14:paraId="41A8695A" w14:textId="77777777" w:rsidR="005E67F8" w:rsidRPr="0085473C" w:rsidRDefault="005E67F8" w:rsidP="005E67F8">
            <w:pPr>
              <w:pStyle w:val="NoSpacing"/>
              <w:spacing w:line="276" w:lineRule="auto"/>
              <w:rPr>
                <w:rFonts w:asciiTheme="minorHAnsi" w:hAnsiTheme="minorHAnsi"/>
                <w:sz w:val="24"/>
              </w:rPr>
            </w:pPr>
            <w:r w:rsidRPr="0085473C">
              <w:rPr>
                <w:rFonts w:asciiTheme="minorHAnsi" w:hAnsiTheme="minorHAnsi"/>
                <w:b/>
                <w:sz w:val="24"/>
              </w:rPr>
              <w:t xml:space="preserve">Author: </w:t>
            </w:r>
            <w:r w:rsidR="004B00D2">
              <w:rPr>
                <w:rFonts w:asciiTheme="minorHAnsi" w:hAnsiTheme="minorHAnsi"/>
                <w:b/>
                <w:sz w:val="24"/>
              </w:rPr>
              <w:t>Karen Kelly</w:t>
            </w:r>
          </w:p>
          <w:p w14:paraId="74DE6C8C" w14:textId="77777777" w:rsidR="005E67F8" w:rsidRPr="0085473C" w:rsidRDefault="005E67F8" w:rsidP="005E67F8">
            <w:pPr>
              <w:pStyle w:val="NoSpacing"/>
              <w:spacing w:line="276" w:lineRule="auto"/>
              <w:rPr>
                <w:rFonts w:asciiTheme="minorHAnsi" w:hAnsiTheme="minorHAnsi"/>
                <w:sz w:val="24"/>
              </w:rPr>
            </w:pPr>
            <w:r w:rsidRPr="0085473C">
              <w:rPr>
                <w:rFonts w:asciiTheme="minorHAnsi" w:hAnsiTheme="minorHAnsi"/>
                <w:b/>
                <w:sz w:val="24"/>
              </w:rPr>
              <w:t>State:</w:t>
            </w:r>
            <w:r w:rsidR="004B00D2">
              <w:rPr>
                <w:rFonts w:asciiTheme="minorHAnsi" w:hAnsiTheme="minorHAnsi"/>
                <w:b/>
                <w:sz w:val="24"/>
              </w:rPr>
              <w:t xml:space="preserve"> Illinois</w:t>
            </w:r>
          </w:p>
          <w:p w14:paraId="195AC477" w14:textId="77777777" w:rsidR="005E67F8" w:rsidRPr="005E67F8" w:rsidRDefault="005E67F8" w:rsidP="00AA78C9">
            <w:pPr>
              <w:pStyle w:val="NoSpacing"/>
              <w:spacing w:line="276" w:lineRule="auto"/>
              <w:rPr>
                <w:sz w:val="20"/>
              </w:rPr>
            </w:pPr>
          </w:p>
        </w:tc>
      </w:tr>
      <w:tr w:rsidR="005E67F8" w14:paraId="1D690654" w14:textId="77777777" w:rsidTr="0085473C">
        <w:tc>
          <w:tcPr>
            <w:tcW w:w="9576" w:type="dxa"/>
            <w:shd w:val="clear" w:color="auto" w:fill="B8CCE4" w:themeFill="accent1" w:themeFillTint="66"/>
          </w:tcPr>
          <w:p w14:paraId="28DF49F5" w14:textId="77777777" w:rsidR="0085473C" w:rsidRPr="00D41124" w:rsidRDefault="0085473C" w:rsidP="0085473C">
            <w:pPr>
              <w:pStyle w:val="NoSpacing"/>
              <w:jc w:val="center"/>
              <w:rPr>
                <w:rFonts w:asciiTheme="minorHAnsi" w:hAnsiTheme="minorHAnsi"/>
                <w:sz w:val="8"/>
              </w:rPr>
            </w:pPr>
          </w:p>
          <w:p w14:paraId="1924F879" w14:textId="77777777"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GENERAL</w:t>
            </w:r>
            <w:r w:rsidRPr="0085473C">
              <w:rPr>
                <w:rFonts w:asciiTheme="minorHAnsi" w:hAnsiTheme="minorHAnsi"/>
                <w:b/>
                <w:sz w:val="24"/>
                <w:szCs w:val="28"/>
              </w:rPr>
              <w:t xml:space="preserve"> INFORMATION</w:t>
            </w:r>
          </w:p>
          <w:p w14:paraId="3A5D03D6" w14:textId="77777777" w:rsidR="005E67F8" w:rsidRPr="00D41124" w:rsidRDefault="005E67F8" w:rsidP="0085473C">
            <w:pPr>
              <w:pStyle w:val="NoSpacing"/>
              <w:jc w:val="center"/>
              <w:rPr>
                <w:rFonts w:asciiTheme="minorHAnsi" w:hAnsiTheme="minorHAnsi"/>
                <w:sz w:val="8"/>
              </w:rPr>
            </w:pPr>
          </w:p>
        </w:tc>
      </w:tr>
      <w:tr w:rsidR="005E67F8" w14:paraId="7AA3E084" w14:textId="77777777" w:rsidTr="005E67F8">
        <w:tc>
          <w:tcPr>
            <w:tcW w:w="9576" w:type="dxa"/>
          </w:tcPr>
          <w:p w14:paraId="61249955" w14:textId="77777777" w:rsidR="0085473C" w:rsidRPr="0085473C" w:rsidRDefault="0085473C" w:rsidP="0085473C">
            <w:pPr>
              <w:pStyle w:val="NoSpacing"/>
              <w:spacing w:line="276" w:lineRule="auto"/>
              <w:rPr>
                <w:rFonts w:asciiTheme="minorHAnsi" w:hAnsiTheme="minorHAnsi"/>
                <w:sz w:val="20"/>
              </w:rPr>
            </w:pPr>
          </w:p>
          <w:p w14:paraId="541B4365" w14:textId="77777777" w:rsidR="0085473C" w:rsidRPr="0085473C" w:rsidRDefault="0085473C" w:rsidP="0085473C">
            <w:pPr>
              <w:pStyle w:val="NoSpacing"/>
              <w:spacing w:line="276" w:lineRule="auto"/>
              <w:rPr>
                <w:rFonts w:asciiTheme="minorHAnsi" w:hAnsiTheme="minorHAnsi"/>
                <w:sz w:val="24"/>
              </w:rPr>
            </w:pPr>
            <w:r w:rsidRPr="0085473C">
              <w:rPr>
                <w:rFonts w:asciiTheme="minorHAnsi" w:hAnsiTheme="minorHAnsi"/>
                <w:b/>
                <w:sz w:val="24"/>
              </w:rPr>
              <w:t>Lesson Grade Span:</w:t>
            </w:r>
            <w:r w:rsidR="009F680C">
              <w:rPr>
                <w:rFonts w:asciiTheme="minorHAnsi" w:hAnsiTheme="minorHAnsi"/>
                <w:sz w:val="24"/>
              </w:rPr>
              <w:t xml:space="preserve"> </w:t>
            </w:r>
            <w:r w:rsidRPr="0085473C">
              <w:rPr>
                <w:rFonts w:asciiTheme="minorHAnsi" w:hAnsiTheme="minorHAnsi"/>
                <w:sz w:val="24"/>
              </w:rPr>
              <w:t>Middle (6-8), Secondary (9-12)</w:t>
            </w:r>
          </w:p>
          <w:p w14:paraId="34F55AA6" w14:textId="77777777" w:rsidR="0085473C" w:rsidRPr="0085473C" w:rsidRDefault="0085473C" w:rsidP="0085473C">
            <w:pPr>
              <w:pStyle w:val="NoSpacing"/>
              <w:spacing w:line="276" w:lineRule="auto"/>
              <w:rPr>
                <w:rFonts w:asciiTheme="minorHAnsi" w:hAnsiTheme="minorHAnsi"/>
                <w:sz w:val="24"/>
              </w:rPr>
            </w:pPr>
            <w:r w:rsidRPr="0085473C">
              <w:rPr>
                <w:rFonts w:asciiTheme="minorHAnsi" w:hAnsiTheme="minorHAnsi"/>
                <w:b/>
                <w:sz w:val="24"/>
              </w:rPr>
              <w:t>Targeted Grade Level/Course:</w:t>
            </w:r>
            <w:r w:rsidR="004B00D2">
              <w:rPr>
                <w:rFonts w:asciiTheme="minorHAnsi" w:hAnsiTheme="minorHAnsi"/>
                <w:sz w:val="24"/>
              </w:rPr>
              <w:t xml:space="preserve">  8th grade geography</w:t>
            </w:r>
          </w:p>
          <w:p w14:paraId="43A36DCB" w14:textId="4DCA64B0" w:rsidR="0085473C" w:rsidRPr="0085473C" w:rsidRDefault="0085473C" w:rsidP="0085473C">
            <w:pPr>
              <w:pStyle w:val="NoSpacing"/>
              <w:spacing w:line="276" w:lineRule="auto"/>
              <w:rPr>
                <w:rFonts w:asciiTheme="minorHAnsi" w:hAnsiTheme="minorHAnsi"/>
                <w:sz w:val="24"/>
              </w:rPr>
            </w:pPr>
            <w:r w:rsidRPr="0085473C">
              <w:rPr>
                <w:rFonts w:asciiTheme="minorHAnsi" w:hAnsiTheme="minorHAnsi"/>
                <w:b/>
                <w:sz w:val="24"/>
              </w:rPr>
              <w:t xml:space="preserve">Estimated Time to </w:t>
            </w:r>
            <w:r>
              <w:rPr>
                <w:rFonts w:asciiTheme="minorHAnsi" w:hAnsiTheme="minorHAnsi"/>
                <w:b/>
                <w:sz w:val="24"/>
              </w:rPr>
              <w:t>C</w:t>
            </w:r>
            <w:r w:rsidRPr="0085473C">
              <w:rPr>
                <w:rFonts w:asciiTheme="minorHAnsi" w:hAnsiTheme="minorHAnsi"/>
                <w:b/>
                <w:sz w:val="24"/>
              </w:rPr>
              <w:t>omplete</w:t>
            </w:r>
            <w:r>
              <w:rPr>
                <w:rFonts w:asciiTheme="minorHAnsi" w:hAnsiTheme="minorHAnsi"/>
                <w:b/>
                <w:sz w:val="24"/>
              </w:rPr>
              <w:t xml:space="preserve"> L</w:t>
            </w:r>
            <w:r w:rsidRPr="0085473C">
              <w:rPr>
                <w:rFonts w:asciiTheme="minorHAnsi" w:hAnsiTheme="minorHAnsi"/>
                <w:b/>
                <w:sz w:val="24"/>
              </w:rPr>
              <w:t>esson:</w:t>
            </w:r>
            <w:r w:rsidR="00A24E69">
              <w:rPr>
                <w:rFonts w:asciiTheme="minorHAnsi" w:hAnsiTheme="minorHAnsi"/>
                <w:sz w:val="24"/>
              </w:rPr>
              <w:t xml:space="preserve"> (e.g. 3-5 50 minute classes)</w:t>
            </w:r>
          </w:p>
          <w:p w14:paraId="6FB7D644" w14:textId="77777777" w:rsidR="005E67F8" w:rsidRPr="0085473C" w:rsidRDefault="005E67F8" w:rsidP="0085473C">
            <w:pPr>
              <w:pStyle w:val="NoSpacing"/>
              <w:rPr>
                <w:rFonts w:asciiTheme="minorHAnsi" w:hAnsiTheme="minorHAnsi"/>
                <w:sz w:val="20"/>
              </w:rPr>
            </w:pPr>
          </w:p>
        </w:tc>
      </w:tr>
      <w:tr w:rsidR="005E67F8" w14:paraId="3F3DC539" w14:textId="77777777" w:rsidTr="0085473C">
        <w:tc>
          <w:tcPr>
            <w:tcW w:w="9576" w:type="dxa"/>
            <w:shd w:val="clear" w:color="auto" w:fill="B8CCE4" w:themeFill="accent1" w:themeFillTint="66"/>
          </w:tcPr>
          <w:p w14:paraId="7BE924DB" w14:textId="77777777" w:rsidR="0085473C" w:rsidRPr="00D41124" w:rsidRDefault="0085473C" w:rsidP="0085473C">
            <w:pPr>
              <w:pStyle w:val="NoSpacing"/>
              <w:jc w:val="center"/>
              <w:rPr>
                <w:rFonts w:asciiTheme="minorHAnsi" w:hAnsiTheme="minorHAnsi"/>
                <w:sz w:val="8"/>
              </w:rPr>
            </w:pPr>
          </w:p>
          <w:p w14:paraId="3A37DDF8" w14:textId="77777777"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FOCUSED QUESTION</w:t>
            </w:r>
          </w:p>
          <w:p w14:paraId="0C4B490A" w14:textId="77777777" w:rsidR="005E67F8" w:rsidRPr="00D41124" w:rsidRDefault="005E67F8" w:rsidP="0085473C">
            <w:pPr>
              <w:pStyle w:val="NoSpacing"/>
              <w:jc w:val="center"/>
              <w:rPr>
                <w:rFonts w:asciiTheme="minorHAnsi" w:hAnsiTheme="minorHAnsi"/>
                <w:sz w:val="8"/>
              </w:rPr>
            </w:pPr>
          </w:p>
        </w:tc>
      </w:tr>
      <w:tr w:rsidR="005E67F8" w14:paraId="79A3B38D" w14:textId="77777777" w:rsidTr="005E67F8">
        <w:tc>
          <w:tcPr>
            <w:tcW w:w="9576" w:type="dxa"/>
          </w:tcPr>
          <w:p w14:paraId="3FC3E536" w14:textId="5DC12339" w:rsidR="0085473C" w:rsidRPr="0085473C" w:rsidRDefault="0085473C" w:rsidP="0085473C">
            <w:pPr>
              <w:pStyle w:val="NoSpacing"/>
              <w:jc w:val="center"/>
              <w:rPr>
                <w:rFonts w:asciiTheme="minorHAnsi" w:hAnsiTheme="minorHAnsi"/>
                <w:sz w:val="20"/>
              </w:rPr>
            </w:pPr>
          </w:p>
          <w:p w14:paraId="4CFB5FF6" w14:textId="20594C86" w:rsidR="00DC7041" w:rsidRPr="00E26417" w:rsidRDefault="00DC7041" w:rsidP="00DC7041">
            <w:pPr>
              <w:pStyle w:val="NoSpacing"/>
              <w:rPr>
                <w:rFonts w:asciiTheme="minorHAnsi" w:hAnsiTheme="minorHAnsi"/>
                <w:sz w:val="24"/>
              </w:rPr>
            </w:pPr>
            <w:r w:rsidRPr="00E26417">
              <w:rPr>
                <w:rFonts w:asciiTheme="minorHAnsi" w:hAnsiTheme="minorHAnsi"/>
                <w:sz w:val="24"/>
              </w:rPr>
              <w:t>What cultural and natural legacies do we pass to future generations?</w:t>
            </w:r>
          </w:p>
          <w:p w14:paraId="503E1B21" w14:textId="77777777" w:rsidR="005E67F8" w:rsidRPr="0085473C" w:rsidRDefault="005E67F8" w:rsidP="00E26417">
            <w:pPr>
              <w:pStyle w:val="NoSpacing"/>
              <w:jc w:val="center"/>
              <w:rPr>
                <w:sz w:val="20"/>
              </w:rPr>
            </w:pPr>
          </w:p>
        </w:tc>
      </w:tr>
      <w:tr w:rsidR="005E67F8" w14:paraId="7206A1B1" w14:textId="77777777" w:rsidTr="0085473C">
        <w:tc>
          <w:tcPr>
            <w:tcW w:w="9576" w:type="dxa"/>
            <w:shd w:val="clear" w:color="auto" w:fill="B8CCE4" w:themeFill="accent1" w:themeFillTint="66"/>
          </w:tcPr>
          <w:p w14:paraId="182C1E03" w14:textId="77777777" w:rsidR="0085473C" w:rsidRPr="00D41124" w:rsidRDefault="0085473C" w:rsidP="0085473C">
            <w:pPr>
              <w:pStyle w:val="NoSpacing"/>
              <w:jc w:val="center"/>
              <w:rPr>
                <w:rFonts w:asciiTheme="minorHAnsi" w:hAnsiTheme="minorHAnsi"/>
                <w:sz w:val="8"/>
              </w:rPr>
            </w:pPr>
          </w:p>
          <w:p w14:paraId="6F88213E" w14:textId="77777777"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STANDARDS (STATE/C3)</w:t>
            </w:r>
          </w:p>
          <w:p w14:paraId="547044A7" w14:textId="77777777" w:rsidR="005E67F8" w:rsidRPr="00D41124" w:rsidRDefault="005E67F8" w:rsidP="00D41124">
            <w:pPr>
              <w:pStyle w:val="NoSpacing"/>
              <w:jc w:val="center"/>
              <w:rPr>
                <w:rFonts w:asciiTheme="minorHAnsi" w:hAnsiTheme="minorHAnsi"/>
                <w:sz w:val="8"/>
              </w:rPr>
            </w:pPr>
          </w:p>
        </w:tc>
      </w:tr>
      <w:tr w:rsidR="005E67F8" w14:paraId="49D4BF8E" w14:textId="77777777" w:rsidTr="005E67F8">
        <w:tc>
          <w:tcPr>
            <w:tcW w:w="9576" w:type="dxa"/>
          </w:tcPr>
          <w:p w14:paraId="694677B7" w14:textId="4F6BA68F" w:rsidR="00A149B6" w:rsidRPr="0097360C" w:rsidRDefault="00A149B6" w:rsidP="00A149B6">
            <w:pPr>
              <w:pStyle w:val="Default"/>
              <w:rPr>
                <w:rFonts w:asciiTheme="minorHAnsi" w:hAnsiTheme="minorHAnsi"/>
                <w:b/>
                <w:bCs/>
                <w:u w:val="single"/>
              </w:rPr>
            </w:pPr>
            <w:r w:rsidRPr="0097360C">
              <w:rPr>
                <w:rFonts w:asciiTheme="minorHAnsi" w:hAnsiTheme="minorHAnsi"/>
                <w:b/>
                <w:bCs/>
                <w:u w:val="single"/>
              </w:rPr>
              <w:t>Illinois Standards - grades 6-8</w:t>
            </w:r>
          </w:p>
          <w:p w14:paraId="3E16D840" w14:textId="77777777" w:rsidR="00A24E69" w:rsidRPr="0097360C" w:rsidRDefault="00A24E69" w:rsidP="00A149B6">
            <w:pPr>
              <w:pStyle w:val="Default"/>
              <w:rPr>
                <w:rFonts w:asciiTheme="minorHAnsi" w:hAnsiTheme="minorHAnsi"/>
              </w:rPr>
            </w:pPr>
            <w:r w:rsidRPr="0097360C">
              <w:rPr>
                <w:rFonts w:asciiTheme="minorHAnsi" w:hAnsiTheme="minorHAnsi"/>
                <w:b/>
                <w:bCs/>
              </w:rPr>
              <w:t xml:space="preserve">SS.G.2.6-8.MdC. </w:t>
            </w:r>
            <w:r w:rsidRPr="0097360C">
              <w:rPr>
                <w:rFonts w:asciiTheme="minorHAnsi" w:hAnsiTheme="minorHAnsi"/>
              </w:rPr>
              <w:t xml:space="preserve">Compare and contrast the cultural and environmental characteristics of different places or regions. </w:t>
            </w:r>
          </w:p>
          <w:p w14:paraId="55B49AA6" w14:textId="01CCF9E0" w:rsidR="0097360C" w:rsidRPr="0097360C" w:rsidRDefault="0097360C" w:rsidP="00A149B6">
            <w:pPr>
              <w:pStyle w:val="Default"/>
              <w:rPr>
                <w:rFonts w:asciiTheme="minorHAnsi" w:hAnsiTheme="minorHAnsi"/>
                <w:b/>
                <w:bCs/>
                <w:u w:val="single"/>
              </w:rPr>
            </w:pPr>
            <w:r w:rsidRPr="0097360C">
              <w:rPr>
                <w:rFonts w:asciiTheme="minorHAnsi" w:hAnsiTheme="minorHAnsi"/>
                <w:b/>
                <w:bCs/>
                <w:u w:val="single"/>
              </w:rPr>
              <w:t>Illinois Standards - grades 9-12</w:t>
            </w:r>
          </w:p>
          <w:p w14:paraId="4DB87CC1" w14:textId="77777777" w:rsidR="00A149B6" w:rsidRPr="0097360C" w:rsidRDefault="00A149B6" w:rsidP="00A149B6">
            <w:pPr>
              <w:pStyle w:val="Default"/>
              <w:rPr>
                <w:rFonts w:asciiTheme="minorHAnsi" w:hAnsiTheme="minorHAnsi"/>
                <w:b/>
                <w:bCs/>
              </w:rPr>
            </w:pPr>
            <w:r w:rsidRPr="0097360C">
              <w:rPr>
                <w:rFonts w:asciiTheme="minorHAnsi" w:hAnsiTheme="minorHAnsi"/>
                <w:b/>
                <w:bCs/>
              </w:rPr>
              <w:t xml:space="preserve">SS.G.9.9-12. </w:t>
            </w:r>
            <w:r w:rsidRPr="0097360C">
              <w:rPr>
                <w:rFonts w:asciiTheme="minorHAnsi" w:hAnsiTheme="minorHAnsi"/>
              </w:rPr>
              <w:t>Describe and explain the characteristics that constitute a particular culture.</w:t>
            </w:r>
            <w:r w:rsidRPr="0097360C">
              <w:rPr>
                <w:rFonts w:asciiTheme="minorHAnsi" w:hAnsiTheme="minorHAnsi"/>
                <w:b/>
                <w:bCs/>
              </w:rPr>
              <w:t xml:space="preserve"> </w:t>
            </w:r>
          </w:p>
          <w:p w14:paraId="6009EDD9" w14:textId="19A8BEC7" w:rsidR="0085473C" w:rsidRPr="0097360C" w:rsidRDefault="00A149B6" w:rsidP="00A149B6">
            <w:pPr>
              <w:rPr>
                <w:b/>
                <w:u w:val="single"/>
              </w:rPr>
            </w:pPr>
            <w:r w:rsidRPr="0097360C">
              <w:rPr>
                <w:b/>
                <w:u w:val="single"/>
              </w:rPr>
              <w:t>C3 Framework</w:t>
            </w:r>
            <w:r w:rsidR="0097360C" w:rsidRPr="0097360C">
              <w:rPr>
                <w:b/>
                <w:u w:val="single"/>
              </w:rPr>
              <w:t xml:space="preserve"> for Social Studies State Standards - grades 6-8</w:t>
            </w:r>
          </w:p>
          <w:p w14:paraId="39CDE126" w14:textId="77777777" w:rsidR="00D22DC3" w:rsidRPr="0097360C" w:rsidRDefault="00D22DC3" w:rsidP="00A149B6">
            <w:pPr>
              <w:rPr>
                <w:rFonts w:eastAsia="Times New Roman" w:cs="Times New Roman"/>
              </w:rPr>
            </w:pPr>
            <w:r w:rsidRPr="0097360C">
              <w:rPr>
                <w:rFonts w:eastAsia="Times New Roman" w:cs="Times New Roman"/>
                <w:b/>
              </w:rPr>
              <w:t>D2.Geo.1.6-8</w:t>
            </w:r>
            <w:r w:rsidRPr="0097360C">
              <w:rPr>
                <w:rFonts w:eastAsia="Times New Roman" w:cs="Times New Roman"/>
              </w:rPr>
              <w:t>. Construct maps to represent and explain the spatial patterns of cultural and environmental characteristics.</w:t>
            </w:r>
          </w:p>
          <w:p w14:paraId="66C66F2B" w14:textId="77777777" w:rsidR="00D22DC3" w:rsidRPr="0097360C" w:rsidRDefault="00D22DC3" w:rsidP="00A149B6">
            <w:pPr>
              <w:rPr>
                <w:rFonts w:eastAsia="Times New Roman" w:cs="Times New Roman"/>
              </w:rPr>
            </w:pPr>
            <w:r w:rsidRPr="0097360C">
              <w:rPr>
                <w:rFonts w:eastAsia="Times New Roman" w:cs="Times New Roman"/>
                <w:b/>
              </w:rPr>
              <w:t>D2.His.3.6-8</w:t>
            </w:r>
            <w:r w:rsidRPr="0097360C">
              <w:rPr>
                <w:rFonts w:eastAsia="Times New Roman" w:cs="Times New Roman"/>
              </w:rPr>
              <w:t>. Use questions generated about individuals and groups to analyze why they, and the developments they shaped, are seen as historically significant.</w:t>
            </w:r>
          </w:p>
          <w:p w14:paraId="3AA03667" w14:textId="2D7BAE89" w:rsidR="00152951" w:rsidRPr="0097360C" w:rsidRDefault="00152951" w:rsidP="00A149B6">
            <w:pPr>
              <w:rPr>
                <w:rFonts w:eastAsia="Times New Roman" w:cs="Times New Roman"/>
              </w:rPr>
            </w:pPr>
            <w:r w:rsidRPr="0097360C">
              <w:rPr>
                <w:rFonts w:eastAsia="Times New Roman" w:cs="Times New Roman"/>
                <w:b/>
              </w:rPr>
              <w:t>D4.3.6-8</w:t>
            </w:r>
            <w:r w:rsidRPr="0097360C">
              <w:rPr>
                <w:rFonts w:eastAsia="Times New Roman" w:cs="Times New Roman"/>
              </w:rPr>
              <w:t>. Present adaptations of arguments and explanations on topics of interest to others to reach audiences and venues outside the classroom using print and oral technologies (e.g., posters, essays, letters, debates, speeches, reports, and maps) and digital technologies (e.g., Internet, social media, and digital documentary).</w:t>
            </w:r>
          </w:p>
          <w:p w14:paraId="5B95AB91" w14:textId="5E3A6D79" w:rsidR="00D22DC3" w:rsidRPr="0097360C" w:rsidRDefault="0097360C" w:rsidP="00A149B6">
            <w:pPr>
              <w:rPr>
                <w:b/>
                <w:u w:val="single"/>
              </w:rPr>
            </w:pPr>
            <w:r w:rsidRPr="0097360C">
              <w:rPr>
                <w:b/>
                <w:u w:val="single"/>
              </w:rPr>
              <w:t>C3 Framework for Social Studies State Standards - grades 9-12</w:t>
            </w:r>
          </w:p>
          <w:p w14:paraId="65A3BE9A" w14:textId="12FB515F" w:rsidR="00D22DC3" w:rsidRPr="0097360C" w:rsidRDefault="00D22DC3" w:rsidP="00A149B6">
            <w:pPr>
              <w:rPr>
                <w:rFonts w:eastAsia="Times New Roman" w:cs="Times New Roman"/>
              </w:rPr>
            </w:pPr>
            <w:r w:rsidRPr="0097360C">
              <w:rPr>
                <w:rFonts w:eastAsia="Times New Roman" w:cs="Times New Roman"/>
                <w:b/>
              </w:rPr>
              <w:t>D2.Geo.2.9-12</w:t>
            </w:r>
            <w:r w:rsidRPr="0097360C">
              <w:rPr>
                <w:rFonts w:eastAsia="Times New Roman" w:cs="Times New Roman"/>
              </w:rPr>
              <w:t>. Use maps, satellite images, photographs, and other representations to explain relationships between the locations of places and regions and their political, cultural, and economic dynamics.</w:t>
            </w:r>
          </w:p>
          <w:p w14:paraId="416D16A8" w14:textId="77777777" w:rsidR="005E67F8" w:rsidRPr="0097360C" w:rsidRDefault="00D22DC3" w:rsidP="00A149B6">
            <w:r w:rsidRPr="0097360C">
              <w:rPr>
                <w:b/>
              </w:rPr>
              <w:t>D2.His.3.9-12</w:t>
            </w:r>
            <w:r w:rsidRPr="0097360C">
              <w:t>. Use questions generated about individuals and groups to assess how the significance of their actions changes over time and is shaped by the historical context.</w:t>
            </w:r>
          </w:p>
          <w:p w14:paraId="77F69590" w14:textId="2F07CF25" w:rsidR="00152951" w:rsidRDefault="00152951" w:rsidP="00A149B6">
            <w:r w:rsidRPr="0097360C">
              <w:rPr>
                <w:b/>
              </w:rPr>
              <w:t>D4.3.9-12</w:t>
            </w:r>
            <w:r w:rsidRPr="0097360C">
              <w:t xml:space="preserve">. Present adaptations of arguments and explanations that feature evocative ideas and perspectives on issues and topics to reach a range of audiences and venues outside the </w:t>
            </w:r>
            <w:r w:rsidRPr="0097360C">
              <w:lastRenderedPageBreak/>
              <w:t>classroom using print and oral technologies (e.g., posters, essays, letters, debates, speeches, reports, and maps) and digital technologies (e.g., Internet, social media, and digital documentary).</w:t>
            </w:r>
          </w:p>
        </w:tc>
      </w:tr>
      <w:tr w:rsidR="005E67F8" w14:paraId="4A01BE1D" w14:textId="77777777" w:rsidTr="0085473C">
        <w:tc>
          <w:tcPr>
            <w:tcW w:w="9576" w:type="dxa"/>
            <w:shd w:val="clear" w:color="auto" w:fill="B8CCE4" w:themeFill="accent1" w:themeFillTint="66"/>
          </w:tcPr>
          <w:p w14:paraId="01C58960" w14:textId="77777777" w:rsidR="0085473C" w:rsidRPr="00D41124" w:rsidRDefault="0085473C" w:rsidP="0085473C">
            <w:pPr>
              <w:pStyle w:val="NoSpacing"/>
              <w:jc w:val="center"/>
              <w:rPr>
                <w:rFonts w:asciiTheme="minorHAnsi" w:hAnsiTheme="minorHAnsi"/>
                <w:sz w:val="8"/>
              </w:rPr>
            </w:pPr>
          </w:p>
          <w:p w14:paraId="1233D2BD" w14:textId="77777777"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STUDENT &amp; TARGET OUTCOMES</w:t>
            </w:r>
          </w:p>
          <w:p w14:paraId="69284C3D" w14:textId="77777777" w:rsidR="005E67F8" w:rsidRPr="00D41124" w:rsidRDefault="005E67F8" w:rsidP="00D41124">
            <w:pPr>
              <w:pStyle w:val="NoSpacing"/>
              <w:jc w:val="center"/>
              <w:rPr>
                <w:rFonts w:asciiTheme="minorHAnsi" w:hAnsiTheme="minorHAnsi"/>
                <w:sz w:val="8"/>
              </w:rPr>
            </w:pPr>
          </w:p>
        </w:tc>
      </w:tr>
      <w:tr w:rsidR="005E67F8" w14:paraId="0A797FEA" w14:textId="77777777" w:rsidTr="005E67F8">
        <w:tc>
          <w:tcPr>
            <w:tcW w:w="9576" w:type="dxa"/>
          </w:tcPr>
          <w:p w14:paraId="18B6AEA9" w14:textId="77777777" w:rsidR="00E26417" w:rsidRDefault="00E26417" w:rsidP="00DC7041"/>
          <w:p w14:paraId="3FE74556" w14:textId="5E79D42B" w:rsidR="005E67F8" w:rsidRPr="00E26417" w:rsidRDefault="00DC7041" w:rsidP="00DC7041">
            <w:r w:rsidRPr="00E26417">
              <w:t xml:space="preserve">Students will identify Unesco World Heritage sites to identify the legacy from the past to explain cultural and natural heritage. </w:t>
            </w:r>
          </w:p>
          <w:p w14:paraId="6B6E888D" w14:textId="77777777" w:rsidR="0085473C" w:rsidRPr="00D41124" w:rsidRDefault="0085473C" w:rsidP="00D41124">
            <w:pPr>
              <w:pStyle w:val="NoSpacing"/>
              <w:rPr>
                <w:rFonts w:asciiTheme="minorHAnsi" w:hAnsiTheme="minorHAnsi"/>
              </w:rPr>
            </w:pPr>
          </w:p>
        </w:tc>
      </w:tr>
      <w:tr w:rsidR="005E67F8" w14:paraId="66334390" w14:textId="77777777" w:rsidTr="00D41124">
        <w:tc>
          <w:tcPr>
            <w:tcW w:w="9576" w:type="dxa"/>
            <w:shd w:val="clear" w:color="auto" w:fill="B8CCE4" w:themeFill="accent1" w:themeFillTint="66"/>
          </w:tcPr>
          <w:p w14:paraId="722CDCB1" w14:textId="77777777" w:rsidR="00D41124" w:rsidRPr="00D41124" w:rsidRDefault="00D41124" w:rsidP="00D41124">
            <w:pPr>
              <w:pStyle w:val="NoSpacing"/>
              <w:jc w:val="center"/>
              <w:rPr>
                <w:rFonts w:asciiTheme="minorHAnsi" w:hAnsiTheme="minorHAnsi"/>
                <w:sz w:val="8"/>
              </w:rPr>
            </w:pPr>
          </w:p>
          <w:p w14:paraId="3E1B6458" w14:textId="77777777" w:rsidR="00D41124" w:rsidRPr="0085473C" w:rsidRDefault="00D41124" w:rsidP="00D41124">
            <w:pPr>
              <w:pStyle w:val="NoSpacing"/>
              <w:jc w:val="center"/>
              <w:rPr>
                <w:rFonts w:asciiTheme="minorHAnsi" w:hAnsiTheme="minorHAnsi"/>
                <w:b/>
                <w:sz w:val="24"/>
                <w:szCs w:val="28"/>
              </w:rPr>
            </w:pPr>
            <w:r>
              <w:rPr>
                <w:rFonts w:asciiTheme="minorHAnsi" w:hAnsiTheme="minorHAnsi"/>
                <w:b/>
                <w:sz w:val="24"/>
                <w:szCs w:val="28"/>
              </w:rPr>
              <w:t>LESSON OVERVIEW</w:t>
            </w:r>
          </w:p>
          <w:p w14:paraId="3BE54921" w14:textId="77777777" w:rsidR="005E67F8" w:rsidRPr="00D41124" w:rsidRDefault="005E67F8" w:rsidP="00D41124">
            <w:pPr>
              <w:pStyle w:val="NoSpacing"/>
              <w:jc w:val="center"/>
              <w:rPr>
                <w:rFonts w:asciiTheme="minorHAnsi" w:hAnsiTheme="minorHAnsi"/>
                <w:sz w:val="8"/>
              </w:rPr>
            </w:pPr>
          </w:p>
        </w:tc>
      </w:tr>
      <w:tr w:rsidR="005E67F8" w14:paraId="6DFC9789" w14:textId="77777777" w:rsidTr="005E67F8">
        <w:tc>
          <w:tcPr>
            <w:tcW w:w="9576" w:type="dxa"/>
          </w:tcPr>
          <w:p w14:paraId="57B3DD94" w14:textId="77777777" w:rsidR="005E67F8" w:rsidRDefault="005E67F8" w:rsidP="005E67F8">
            <w:pPr>
              <w:jc w:val="center"/>
            </w:pPr>
          </w:p>
          <w:p w14:paraId="2D4D519C" w14:textId="17D71697" w:rsidR="00D41124" w:rsidRDefault="00986E88" w:rsidP="00986E88">
            <w:r>
              <w:t>Students will identify the cultural / historical legacy of Unesco World Heritage Sites of the United States and the Korean peninsula.  Students will create a web page explaining the cultural / historical legacy of one Unesco World Heritage Site located on the Korean peninsula.</w:t>
            </w:r>
          </w:p>
          <w:p w14:paraId="0A40AB69" w14:textId="77777777" w:rsidR="005E67F8" w:rsidRDefault="005E67F8" w:rsidP="005E67F8">
            <w:pPr>
              <w:jc w:val="center"/>
            </w:pPr>
          </w:p>
        </w:tc>
      </w:tr>
    </w:tbl>
    <w:p w14:paraId="0E4E4C0C" w14:textId="77777777" w:rsidR="001E1402" w:rsidRDefault="001E1402"/>
    <w:p w14:paraId="6CC823C6" w14:textId="77777777" w:rsidR="009F680C" w:rsidRDefault="009F680C"/>
    <w:p w14:paraId="551164B4" w14:textId="77777777" w:rsidR="009F680C" w:rsidRDefault="009F680C"/>
    <w:tbl>
      <w:tblPr>
        <w:tblStyle w:val="TableGrid"/>
        <w:tblW w:w="0" w:type="auto"/>
        <w:tblLook w:val="04A0" w:firstRow="1" w:lastRow="0" w:firstColumn="1" w:lastColumn="0" w:noHBand="0" w:noVBand="1"/>
      </w:tblPr>
      <w:tblGrid>
        <w:gridCol w:w="9350"/>
      </w:tblGrid>
      <w:tr w:rsidR="0078658E" w14:paraId="42DA9634" w14:textId="77777777" w:rsidTr="00BC5FA8">
        <w:tc>
          <w:tcPr>
            <w:tcW w:w="9576" w:type="dxa"/>
            <w:shd w:val="clear" w:color="auto" w:fill="B8CCE4" w:themeFill="accent1" w:themeFillTint="66"/>
          </w:tcPr>
          <w:p w14:paraId="17513E4F" w14:textId="77777777" w:rsidR="0078658E" w:rsidRPr="0078658E" w:rsidRDefault="0078658E" w:rsidP="0078658E">
            <w:pPr>
              <w:jc w:val="center"/>
              <w:rPr>
                <w:sz w:val="8"/>
              </w:rPr>
            </w:pPr>
          </w:p>
          <w:p w14:paraId="22D02C46" w14:textId="77777777" w:rsidR="0078658E" w:rsidRPr="0085473C" w:rsidRDefault="00BC5FA8" w:rsidP="0078658E">
            <w:pPr>
              <w:pStyle w:val="NoSpacing"/>
              <w:jc w:val="center"/>
              <w:rPr>
                <w:rFonts w:asciiTheme="minorHAnsi" w:hAnsiTheme="minorHAnsi"/>
                <w:b/>
                <w:sz w:val="24"/>
                <w:szCs w:val="28"/>
              </w:rPr>
            </w:pPr>
            <w:r>
              <w:rPr>
                <w:rFonts w:asciiTheme="minorHAnsi" w:hAnsiTheme="minorHAnsi"/>
                <w:b/>
                <w:sz w:val="24"/>
                <w:szCs w:val="28"/>
              </w:rPr>
              <w:t>PROCEDURES</w:t>
            </w:r>
          </w:p>
          <w:p w14:paraId="273F4F86" w14:textId="77777777" w:rsidR="0078658E" w:rsidRPr="0078658E" w:rsidRDefault="0078658E" w:rsidP="0078658E">
            <w:pPr>
              <w:jc w:val="center"/>
              <w:rPr>
                <w:sz w:val="8"/>
              </w:rPr>
            </w:pPr>
          </w:p>
        </w:tc>
      </w:tr>
      <w:tr w:rsidR="0078658E" w14:paraId="0E04EA90" w14:textId="77777777" w:rsidTr="0078658E">
        <w:tc>
          <w:tcPr>
            <w:tcW w:w="9576" w:type="dxa"/>
          </w:tcPr>
          <w:p w14:paraId="030E518F" w14:textId="09666470" w:rsidR="00DC7041" w:rsidRPr="00C63151" w:rsidRDefault="00DC7041" w:rsidP="007D5501">
            <w:pPr>
              <w:pStyle w:val="NoSpacing"/>
              <w:rPr>
                <w:rFonts w:asciiTheme="minorHAnsi" w:hAnsiTheme="minorHAnsi"/>
                <w:sz w:val="24"/>
                <w:szCs w:val="24"/>
              </w:rPr>
            </w:pPr>
            <w:r w:rsidRPr="00C63151">
              <w:rPr>
                <w:rFonts w:asciiTheme="minorHAnsi" w:hAnsiTheme="minorHAnsi"/>
                <w:sz w:val="24"/>
                <w:szCs w:val="24"/>
              </w:rPr>
              <w:t>Previous instruction: Unit on the history of the Korean peninsula</w:t>
            </w:r>
            <w:r w:rsidR="000144E7">
              <w:rPr>
                <w:rFonts w:asciiTheme="minorHAnsi" w:hAnsiTheme="minorHAnsi"/>
                <w:sz w:val="24"/>
                <w:szCs w:val="24"/>
              </w:rPr>
              <w:t>, instruction on the use of Google My Maps and web page development using Google Sites</w:t>
            </w:r>
          </w:p>
          <w:p w14:paraId="0875FCFC" w14:textId="77777777" w:rsidR="00DC7041" w:rsidRPr="00C63151" w:rsidRDefault="00DC7041" w:rsidP="007D5501">
            <w:pPr>
              <w:pStyle w:val="NoSpacing"/>
              <w:rPr>
                <w:rFonts w:asciiTheme="minorHAnsi" w:hAnsiTheme="minorHAnsi"/>
                <w:sz w:val="24"/>
                <w:szCs w:val="24"/>
              </w:rPr>
            </w:pPr>
          </w:p>
          <w:p w14:paraId="2B535C34" w14:textId="77777777" w:rsidR="00C63151" w:rsidRDefault="00C63151" w:rsidP="007D5501">
            <w:pPr>
              <w:pStyle w:val="NoSpacing"/>
              <w:rPr>
                <w:rFonts w:asciiTheme="minorHAnsi" w:hAnsiTheme="minorHAnsi"/>
                <w:sz w:val="24"/>
                <w:szCs w:val="24"/>
              </w:rPr>
            </w:pPr>
            <w:r w:rsidRPr="00B77693">
              <w:rPr>
                <w:rFonts w:asciiTheme="minorHAnsi" w:hAnsiTheme="minorHAnsi"/>
                <w:sz w:val="24"/>
                <w:szCs w:val="24"/>
                <w:u w:val="single"/>
              </w:rPr>
              <w:t>Step one</w:t>
            </w:r>
            <w:r w:rsidRPr="00C63151">
              <w:rPr>
                <w:rFonts w:asciiTheme="minorHAnsi" w:hAnsiTheme="minorHAnsi"/>
                <w:sz w:val="24"/>
                <w:szCs w:val="24"/>
              </w:rPr>
              <w:t xml:space="preserve">: </w:t>
            </w:r>
          </w:p>
          <w:p w14:paraId="2E225478" w14:textId="77777777" w:rsidR="00E26417" w:rsidRDefault="00763916" w:rsidP="00E26417">
            <w:pPr>
              <w:pStyle w:val="NoSpacing"/>
              <w:rPr>
                <w:rFonts w:asciiTheme="minorHAnsi" w:hAnsiTheme="minorHAnsi"/>
                <w:sz w:val="24"/>
                <w:szCs w:val="24"/>
              </w:rPr>
            </w:pPr>
            <w:r>
              <w:rPr>
                <w:rFonts w:asciiTheme="minorHAnsi" w:hAnsiTheme="minorHAnsi"/>
                <w:sz w:val="24"/>
                <w:szCs w:val="24"/>
              </w:rPr>
              <w:t>Using the Unesco World Heritage web sit</w:t>
            </w:r>
            <w:r w:rsidR="00E26417">
              <w:rPr>
                <w:rFonts w:asciiTheme="minorHAnsi" w:hAnsiTheme="minorHAnsi"/>
                <w:sz w:val="24"/>
                <w:szCs w:val="24"/>
              </w:rPr>
              <w:t xml:space="preserve">e, Criteria for Selection page </w:t>
            </w:r>
            <w:hyperlink r:id="rId7" w:history="1">
              <w:r w:rsidR="00E26417" w:rsidRPr="00E26417">
                <w:rPr>
                  <w:rStyle w:val="Hyperlink"/>
                  <w:rFonts w:asciiTheme="minorHAnsi" w:hAnsiTheme="minorHAnsi"/>
                  <w:sz w:val="24"/>
                  <w:szCs w:val="24"/>
                </w:rPr>
                <w:t>https://whc.unesco.org/en/criteria/</w:t>
              </w:r>
            </w:hyperlink>
          </w:p>
          <w:p w14:paraId="5BAD242C" w14:textId="760F42CD" w:rsidR="00763916" w:rsidRDefault="00B77693" w:rsidP="00B77693">
            <w:pPr>
              <w:pStyle w:val="NoSpacing"/>
              <w:numPr>
                <w:ilvl w:val="0"/>
                <w:numId w:val="3"/>
              </w:numPr>
              <w:rPr>
                <w:rFonts w:asciiTheme="minorHAnsi" w:hAnsiTheme="minorHAnsi"/>
                <w:sz w:val="24"/>
                <w:szCs w:val="24"/>
              </w:rPr>
            </w:pPr>
            <w:r>
              <w:rPr>
                <w:rFonts w:asciiTheme="minorHAnsi" w:hAnsiTheme="minorHAnsi"/>
                <w:sz w:val="24"/>
                <w:szCs w:val="24"/>
              </w:rPr>
              <w:t>Students</w:t>
            </w:r>
            <w:r w:rsidR="00763916">
              <w:rPr>
                <w:rFonts w:asciiTheme="minorHAnsi" w:hAnsiTheme="minorHAnsi"/>
                <w:sz w:val="24"/>
                <w:szCs w:val="24"/>
              </w:rPr>
              <w:t xml:space="preserve"> will work in small groups identifying the key factors used to identify how a particular site is selected to be included</w:t>
            </w:r>
            <w:r>
              <w:rPr>
                <w:rFonts w:asciiTheme="minorHAnsi" w:hAnsiTheme="minorHAnsi"/>
                <w:sz w:val="24"/>
                <w:szCs w:val="24"/>
              </w:rPr>
              <w:t xml:space="preserve"> on</w:t>
            </w:r>
            <w:r w:rsidR="00763916">
              <w:rPr>
                <w:rFonts w:asciiTheme="minorHAnsi" w:hAnsiTheme="minorHAnsi"/>
                <w:sz w:val="24"/>
                <w:szCs w:val="24"/>
              </w:rPr>
              <w:t xml:space="preserve"> the heritage list.</w:t>
            </w:r>
          </w:p>
          <w:p w14:paraId="3073B622" w14:textId="15C61853" w:rsidR="00B77693" w:rsidRDefault="00B77693" w:rsidP="00B77693">
            <w:pPr>
              <w:pStyle w:val="NoSpacing"/>
              <w:numPr>
                <w:ilvl w:val="0"/>
                <w:numId w:val="3"/>
              </w:numPr>
              <w:rPr>
                <w:rFonts w:asciiTheme="minorHAnsi" w:hAnsiTheme="minorHAnsi"/>
                <w:sz w:val="24"/>
                <w:szCs w:val="24"/>
              </w:rPr>
            </w:pPr>
            <w:r>
              <w:rPr>
                <w:rFonts w:asciiTheme="minorHAnsi" w:hAnsiTheme="minorHAnsi"/>
                <w:sz w:val="24"/>
                <w:szCs w:val="24"/>
              </w:rPr>
              <w:t>Students will create a yes / no checklist they can use to evaluate how a site was selected as a Unesco World Heritage site for a particular region/country.</w:t>
            </w:r>
          </w:p>
          <w:p w14:paraId="16F65C1F" w14:textId="7B6137F8" w:rsidR="00763916" w:rsidRPr="00C63151" w:rsidRDefault="00763916" w:rsidP="007D5501">
            <w:pPr>
              <w:pStyle w:val="NoSpacing"/>
              <w:rPr>
                <w:rFonts w:asciiTheme="minorHAnsi" w:hAnsiTheme="minorHAnsi"/>
                <w:sz w:val="24"/>
                <w:szCs w:val="24"/>
              </w:rPr>
            </w:pPr>
            <w:r>
              <w:rPr>
                <w:rFonts w:asciiTheme="minorHAnsi" w:hAnsiTheme="minorHAnsi"/>
                <w:sz w:val="24"/>
                <w:szCs w:val="24"/>
              </w:rPr>
              <w:t xml:space="preserve"> </w:t>
            </w:r>
          </w:p>
          <w:p w14:paraId="3542A034" w14:textId="5B139039" w:rsidR="00763916" w:rsidRDefault="00763916" w:rsidP="007D5501">
            <w:pPr>
              <w:pStyle w:val="NoSpacing"/>
              <w:rPr>
                <w:rFonts w:asciiTheme="minorHAnsi" w:hAnsiTheme="minorHAnsi"/>
                <w:sz w:val="24"/>
                <w:szCs w:val="24"/>
              </w:rPr>
            </w:pPr>
            <w:r w:rsidRPr="000144E7">
              <w:rPr>
                <w:rFonts w:asciiTheme="minorHAnsi" w:hAnsiTheme="minorHAnsi"/>
                <w:sz w:val="24"/>
                <w:szCs w:val="24"/>
                <w:u w:val="single"/>
              </w:rPr>
              <w:t>Step two</w:t>
            </w:r>
            <w:r>
              <w:rPr>
                <w:rFonts w:asciiTheme="minorHAnsi" w:hAnsiTheme="minorHAnsi"/>
                <w:sz w:val="24"/>
                <w:szCs w:val="24"/>
              </w:rPr>
              <w:t>:</w:t>
            </w:r>
            <w:r w:rsidR="00B77693">
              <w:rPr>
                <w:rFonts w:asciiTheme="minorHAnsi" w:hAnsiTheme="minorHAnsi"/>
                <w:sz w:val="24"/>
                <w:szCs w:val="24"/>
              </w:rPr>
              <w:t xml:space="preserve"> (working in small groups and whole class)</w:t>
            </w:r>
          </w:p>
          <w:p w14:paraId="33574B2F" w14:textId="37CDC5CF" w:rsidR="00E26417" w:rsidRDefault="00E26417" w:rsidP="007D5501">
            <w:pPr>
              <w:pStyle w:val="NoSpacing"/>
              <w:rPr>
                <w:rFonts w:asciiTheme="minorHAnsi" w:hAnsiTheme="minorHAnsi"/>
                <w:sz w:val="24"/>
                <w:szCs w:val="24"/>
              </w:rPr>
            </w:pPr>
            <w:r>
              <w:rPr>
                <w:rFonts w:asciiTheme="minorHAnsi" w:hAnsiTheme="minorHAnsi"/>
                <w:sz w:val="24"/>
                <w:szCs w:val="24"/>
              </w:rPr>
              <w:t xml:space="preserve">Using the Unesco World Heritage web page, World Heritage List page </w:t>
            </w:r>
            <w:hyperlink r:id="rId8" w:history="1">
              <w:r w:rsidRPr="00E26417">
                <w:rPr>
                  <w:rStyle w:val="Hyperlink"/>
                  <w:rFonts w:asciiTheme="minorHAnsi" w:hAnsiTheme="minorHAnsi"/>
                  <w:sz w:val="24"/>
                  <w:szCs w:val="24"/>
                </w:rPr>
                <w:t>https://whc.unesco.org/en/list/</w:t>
              </w:r>
            </w:hyperlink>
          </w:p>
          <w:p w14:paraId="4780A914" w14:textId="1EC30AE8" w:rsidR="00B77693" w:rsidRDefault="00DC7041" w:rsidP="007D5501">
            <w:pPr>
              <w:pStyle w:val="NoSpacing"/>
              <w:numPr>
                <w:ilvl w:val="0"/>
                <w:numId w:val="4"/>
              </w:numPr>
              <w:rPr>
                <w:rFonts w:asciiTheme="minorHAnsi" w:hAnsiTheme="minorHAnsi"/>
                <w:sz w:val="24"/>
                <w:szCs w:val="24"/>
              </w:rPr>
            </w:pPr>
            <w:r w:rsidRPr="00C63151">
              <w:rPr>
                <w:rFonts w:asciiTheme="minorHAnsi" w:hAnsiTheme="minorHAnsi"/>
                <w:sz w:val="24"/>
                <w:szCs w:val="24"/>
              </w:rPr>
              <w:t xml:space="preserve">Students will </w:t>
            </w:r>
            <w:r w:rsidR="00B77693">
              <w:rPr>
                <w:rFonts w:asciiTheme="minorHAnsi" w:hAnsiTheme="minorHAnsi"/>
                <w:sz w:val="24"/>
                <w:szCs w:val="24"/>
              </w:rPr>
              <w:t>use their yes / no checklist to identify why each Unesco World Heritage site</w:t>
            </w:r>
            <w:r w:rsidRPr="00C63151">
              <w:rPr>
                <w:rFonts w:asciiTheme="minorHAnsi" w:hAnsiTheme="minorHAnsi"/>
                <w:sz w:val="24"/>
                <w:szCs w:val="24"/>
              </w:rPr>
              <w:t xml:space="preserve"> </w:t>
            </w:r>
            <w:r w:rsidR="00C63151">
              <w:rPr>
                <w:rFonts w:asciiTheme="minorHAnsi" w:hAnsiTheme="minorHAnsi"/>
                <w:sz w:val="24"/>
                <w:szCs w:val="24"/>
              </w:rPr>
              <w:t xml:space="preserve">identified </w:t>
            </w:r>
            <w:r w:rsidRPr="00C63151">
              <w:rPr>
                <w:rFonts w:asciiTheme="minorHAnsi" w:hAnsiTheme="minorHAnsi"/>
                <w:sz w:val="24"/>
                <w:szCs w:val="24"/>
              </w:rPr>
              <w:t>in the United States</w:t>
            </w:r>
            <w:r w:rsidR="00B77693">
              <w:rPr>
                <w:rFonts w:asciiTheme="minorHAnsi" w:hAnsiTheme="minorHAnsi"/>
                <w:sz w:val="24"/>
                <w:szCs w:val="24"/>
              </w:rPr>
              <w:t xml:space="preserve"> provides a cultural / historical legacy.</w:t>
            </w:r>
          </w:p>
          <w:p w14:paraId="3177117D" w14:textId="2F17E4F1" w:rsidR="00DC7041" w:rsidRPr="00B77693" w:rsidRDefault="00B77693" w:rsidP="007D5501">
            <w:pPr>
              <w:pStyle w:val="NoSpacing"/>
              <w:numPr>
                <w:ilvl w:val="0"/>
                <w:numId w:val="4"/>
              </w:numPr>
              <w:rPr>
                <w:rFonts w:asciiTheme="minorHAnsi" w:hAnsiTheme="minorHAnsi"/>
                <w:sz w:val="24"/>
                <w:szCs w:val="24"/>
              </w:rPr>
            </w:pPr>
            <w:r>
              <w:rPr>
                <w:rFonts w:asciiTheme="minorHAnsi" w:hAnsiTheme="minorHAnsi"/>
                <w:sz w:val="24"/>
                <w:szCs w:val="24"/>
              </w:rPr>
              <w:t xml:space="preserve">Students will </w:t>
            </w:r>
            <w:r w:rsidR="00DC7041" w:rsidRPr="00B77693">
              <w:rPr>
                <w:rFonts w:asciiTheme="minorHAnsi" w:hAnsiTheme="minorHAnsi"/>
                <w:sz w:val="24"/>
                <w:szCs w:val="24"/>
              </w:rPr>
              <w:t xml:space="preserve">create a map </w:t>
            </w:r>
            <w:r w:rsidR="00C63151" w:rsidRPr="00B77693">
              <w:rPr>
                <w:rFonts w:asciiTheme="minorHAnsi" w:hAnsiTheme="minorHAnsi"/>
                <w:sz w:val="24"/>
                <w:szCs w:val="24"/>
              </w:rPr>
              <w:t>(using Google My Maps) labeling</w:t>
            </w:r>
            <w:r>
              <w:rPr>
                <w:rFonts w:asciiTheme="minorHAnsi" w:hAnsiTheme="minorHAnsi"/>
                <w:sz w:val="24"/>
                <w:szCs w:val="24"/>
              </w:rPr>
              <w:t xml:space="preserve"> location of sites, including in the description the cultural / historical legacy of each site</w:t>
            </w:r>
          </w:p>
          <w:p w14:paraId="206D7861" w14:textId="4E03F775" w:rsidR="00DC7041" w:rsidRDefault="00DC7041" w:rsidP="00B77693">
            <w:pPr>
              <w:pStyle w:val="NoSpacing"/>
              <w:numPr>
                <w:ilvl w:val="0"/>
                <w:numId w:val="4"/>
              </w:numPr>
              <w:rPr>
                <w:rFonts w:asciiTheme="minorHAnsi" w:hAnsiTheme="minorHAnsi"/>
                <w:sz w:val="24"/>
              </w:rPr>
            </w:pPr>
            <w:r w:rsidRPr="00C63151">
              <w:rPr>
                <w:rFonts w:asciiTheme="minorHAnsi" w:hAnsiTheme="minorHAnsi"/>
                <w:sz w:val="24"/>
                <w:szCs w:val="24"/>
              </w:rPr>
              <w:t>Teacher will scaffold questions</w:t>
            </w:r>
            <w:r w:rsidRPr="007D5501">
              <w:rPr>
                <w:rFonts w:asciiTheme="minorHAnsi" w:hAnsiTheme="minorHAnsi"/>
                <w:sz w:val="24"/>
              </w:rPr>
              <w:t xml:space="preserve"> to the whole class in order </w:t>
            </w:r>
            <w:r>
              <w:rPr>
                <w:rFonts w:asciiTheme="minorHAnsi" w:hAnsiTheme="minorHAnsi"/>
                <w:sz w:val="24"/>
              </w:rPr>
              <w:t>for</w:t>
            </w:r>
            <w:r w:rsidRPr="007D5501">
              <w:rPr>
                <w:rFonts w:asciiTheme="minorHAnsi" w:hAnsiTheme="minorHAnsi"/>
                <w:sz w:val="24"/>
              </w:rPr>
              <w:t xml:space="preserve"> students</w:t>
            </w:r>
            <w:r>
              <w:rPr>
                <w:rFonts w:asciiTheme="minorHAnsi" w:hAnsiTheme="minorHAnsi"/>
                <w:sz w:val="24"/>
              </w:rPr>
              <w:t xml:space="preserve"> to identify cultural and natural legacies passed on by the selection of Unesco World Heritage sites in the United States</w:t>
            </w:r>
          </w:p>
          <w:p w14:paraId="3FE6ACE3" w14:textId="11D144B2" w:rsidR="00DC7041" w:rsidRPr="00C63151" w:rsidRDefault="00DC7041" w:rsidP="00DC7041">
            <w:pPr>
              <w:pStyle w:val="NoSpacing"/>
              <w:rPr>
                <w:rFonts w:asciiTheme="minorHAnsi" w:hAnsiTheme="minorHAnsi"/>
                <w:sz w:val="24"/>
                <w:szCs w:val="24"/>
              </w:rPr>
            </w:pPr>
            <w:r w:rsidRPr="007D5501">
              <w:rPr>
                <w:rFonts w:asciiTheme="minorHAnsi" w:hAnsiTheme="minorHAnsi"/>
                <w:sz w:val="24"/>
              </w:rPr>
              <w:t xml:space="preserve"> </w:t>
            </w:r>
          </w:p>
          <w:p w14:paraId="02CD6797" w14:textId="409339E0" w:rsidR="00DC7041" w:rsidRDefault="00DC7041" w:rsidP="007D5501">
            <w:pPr>
              <w:pStyle w:val="NoSpacing"/>
              <w:rPr>
                <w:rFonts w:asciiTheme="minorHAnsi" w:hAnsiTheme="minorHAnsi"/>
                <w:sz w:val="24"/>
                <w:szCs w:val="24"/>
              </w:rPr>
            </w:pPr>
            <w:r w:rsidRPr="00C63151">
              <w:rPr>
                <w:rFonts w:asciiTheme="minorHAnsi" w:hAnsiTheme="minorHAnsi"/>
                <w:sz w:val="24"/>
                <w:szCs w:val="24"/>
              </w:rPr>
              <w:lastRenderedPageBreak/>
              <w:t xml:space="preserve"> </w:t>
            </w:r>
            <w:r w:rsidR="00763916" w:rsidRPr="000144E7">
              <w:rPr>
                <w:rFonts w:asciiTheme="minorHAnsi" w:hAnsiTheme="minorHAnsi"/>
                <w:sz w:val="24"/>
                <w:szCs w:val="24"/>
                <w:u w:val="single"/>
              </w:rPr>
              <w:t>Step three</w:t>
            </w:r>
            <w:r w:rsidR="00C63151" w:rsidRPr="00C63151">
              <w:rPr>
                <w:rFonts w:asciiTheme="minorHAnsi" w:hAnsiTheme="minorHAnsi"/>
                <w:sz w:val="24"/>
                <w:szCs w:val="24"/>
              </w:rPr>
              <w:t xml:space="preserve">: </w:t>
            </w:r>
            <w:r w:rsidR="00B77693">
              <w:rPr>
                <w:rFonts w:asciiTheme="minorHAnsi" w:hAnsiTheme="minorHAnsi"/>
                <w:sz w:val="24"/>
                <w:szCs w:val="24"/>
              </w:rPr>
              <w:t>(working in small groups)</w:t>
            </w:r>
          </w:p>
          <w:p w14:paraId="5C483916" w14:textId="0A2832A7" w:rsidR="0074202F" w:rsidRPr="00C63151" w:rsidRDefault="0074202F" w:rsidP="007D5501">
            <w:pPr>
              <w:pStyle w:val="NoSpacing"/>
              <w:rPr>
                <w:rFonts w:asciiTheme="minorHAnsi" w:hAnsiTheme="minorHAnsi"/>
                <w:sz w:val="24"/>
                <w:szCs w:val="24"/>
              </w:rPr>
            </w:pPr>
            <w:r>
              <w:rPr>
                <w:rFonts w:asciiTheme="minorHAnsi" w:hAnsiTheme="minorHAnsi"/>
                <w:sz w:val="24"/>
                <w:szCs w:val="24"/>
              </w:rPr>
              <w:t xml:space="preserve">Using the Unesco World Heritage web page, World Heritage List page </w:t>
            </w:r>
            <w:hyperlink r:id="rId9" w:history="1">
              <w:r w:rsidRPr="00E26417">
                <w:rPr>
                  <w:rStyle w:val="Hyperlink"/>
                  <w:rFonts w:asciiTheme="minorHAnsi" w:hAnsiTheme="minorHAnsi"/>
                  <w:sz w:val="24"/>
                  <w:szCs w:val="24"/>
                </w:rPr>
                <w:t>https://whc.unesco.org/en/list/</w:t>
              </w:r>
            </w:hyperlink>
          </w:p>
          <w:p w14:paraId="74C64F01" w14:textId="7405A118" w:rsidR="00C63151" w:rsidRPr="00B77693" w:rsidRDefault="00C63151" w:rsidP="00B77693">
            <w:pPr>
              <w:pStyle w:val="NoSpacing"/>
              <w:numPr>
                <w:ilvl w:val="0"/>
                <w:numId w:val="4"/>
              </w:numPr>
              <w:rPr>
                <w:rFonts w:asciiTheme="minorHAnsi" w:hAnsiTheme="minorHAnsi"/>
                <w:sz w:val="24"/>
                <w:szCs w:val="24"/>
              </w:rPr>
            </w:pPr>
            <w:r>
              <w:rPr>
                <w:rFonts w:asciiTheme="minorHAnsi" w:hAnsiTheme="minorHAnsi"/>
                <w:sz w:val="24"/>
                <w:szCs w:val="24"/>
              </w:rPr>
              <w:t>Students will identify Unesco</w:t>
            </w:r>
            <w:r w:rsidR="00B77693">
              <w:rPr>
                <w:rFonts w:asciiTheme="minorHAnsi" w:hAnsiTheme="minorHAnsi"/>
                <w:sz w:val="24"/>
                <w:szCs w:val="24"/>
              </w:rPr>
              <w:t xml:space="preserve"> World Heritage sites</w:t>
            </w:r>
            <w:r>
              <w:rPr>
                <w:rFonts w:asciiTheme="minorHAnsi" w:hAnsiTheme="minorHAnsi"/>
                <w:sz w:val="24"/>
                <w:szCs w:val="24"/>
              </w:rPr>
              <w:t xml:space="preserve"> on the Korean peninsula and add them to the</w:t>
            </w:r>
            <w:r w:rsidR="00B77693">
              <w:rPr>
                <w:rFonts w:asciiTheme="minorHAnsi" w:hAnsiTheme="minorHAnsi"/>
                <w:sz w:val="24"/>
                <w:szCs w:val="24"/>
              </w:rPr>
              <w:t xml:space="preserve"> map labeling location of sites</w:t>
            </w:r>
          </w:p>
          <w:p w14:paraId="0048B48A" w14:textId="3B861C11" w:rsidR="00B77693" w:rsidRDefault="00B77693" w:rsidP="00B77693">
            <w:pPr>
              <w:pStyle w:val="NoSpacing"/>
              <w:numPr>
                <w:ilvl w:val="0"/>
                <w:numId w:val="5"/>
              </w:numPr>
              <w:rPr>
                <w:rFonts w:asciiTheme="minorHAnsi" w:hAnsiTheme="minorHAnsi"/>
                <w:sz w:val="24"/>
                <w:szCs w:val="24"/>
              </w:rPr>
            </w:pPr>
            <w:r>
              <w:rPr>
                <w:rFonts w:asciiTheme="minorHAnsi" w:hAnsiTheme="minorHAnsi"/>
                <w:sz w:val="24"/>
                <w:szCs w:val="24"/>
              </w:rPr>
              <w:t>Students will use their yes / no checklist to identify why each Unesco World Heritage site identified on the Korea peninsula provides a cultural / historical legacy.</w:t>
            </w:r>
          </w:p>
          <w:p w14:paraId="510E5F80" w14:textId="77777777" w:rsidR="00C63151" w:rsidRDefault="00C63151" w:rsidP="007D5501">
            <w:pPr>
              <w:pStyle w:val="NoSpacing"/>
              <w:rPr>
                <w:rFonts w:asciiTheme="minorHAnsi" w:hAnsiTheme="minorHAnsi"/>
                <w:sz w:val="24"/>
                <w:szCs w:val="24"/>
              </w:rPr>
            </w:pPr>
          </w:p>
          <w:p w14:paraId="5710A905" w14:textId="41F96076" w:rsidR="00C63151" w:rsidRDefault="00763916" w:rsidP="007D5501">
            <w:pPr>
              <w:pStyle w:val="NoSpacing"/>
              <w:rPr>
                <w:rFonts w:asciiTheme="minorHAnsi" w:hAnsiTheme="minorHAnsi"/>
                <w:sz w:val="24"/>
                <w:szCs w:val="24"/>
              </w:rPr>
            </w:pPr>
            <w:r w:rsidRPr="000144E7">
              <w:rPr>
                <w:rFonts w:asciiTheme="minorHAnsi" w:hAnsiTheme="minorHAnsi"/>
                <w:sz w:val="24"/>
                <w:szCs w:val="24"/>
                <w:u w:val="single"/>
              </w:rPr>
              <w:t>Step four</w:t>
            </w:r>
            <w:r w:rsidR="00C63151">
              <w:rPr>
                <w:rFonts w:asciiTheme="minorHAnsi" w:hAnsiTheme="minorHAnsi"/>
                <w:sz w:val="24"/>
                <w:szCs w:val="24"/>
              </w:rPr>
              <w:t>:</w:t>
            </w:r>
          </w:p>
          <w:p w14:paraId="432BD575" w14:textId="1BEF8F96" w:rsidR="0074202F" w:rsidRDefault="0074202F" w:rsidP="007D5501">
            <w:pPr>
              <w:pStyle w:val="NoSpacing"/>
              <w:rPr>
                <w:rFonts w:asciiTheme="minorHAnsi" w:hAnsiTheme="minorHAnsi"/>
                <w:sz w:val="24"/>
                <w:szCs w:val="24"/>
              </w:rPr>
            </w:pPr>
            <w:r>
              <w:rPr>
                <w:rFonts w:asciiTheme="minorHAnsi" w:hAnsiTheme="minorHAnsi"/>
                <w:sz w:val="24"/>
                <w:szCs w:val="24"/>
              </w:rPr>
              <w:t xml:space="preserve">Using the Unesco World Heritage web page, World Heritage List page </w:t>
            </w:r>
            <w:hyperlink r:id="rId10" w:history="1">
              <w:r w:rsidRPr="00E26417">
                <w:rPr>
                  <w:rStyle w:val="Hyperlink"/>
                  <w:rFonts w:asciiTheme="minorHAnsi" w:hAnsiTheme="minorHAnsi"/>
                  <w:sz w:val="24"/>
                  <w:szCs w:val="24"/>
                </w:rPr>
                <w:t>https://whc.unesco.org/en/list/</w:t>
              </w:r>
            </w:hyperlink>
          </w:p>
          <w:p w14:paraId="353107A6" w14:textId="70913AAF" w:rsidR="00C63151" w:rsidRDefault="00B77693" w:rsidP="007D5501">
            <w:pPr>
              <w:pStyle w:val="NoSpacing"/>
              <w:rPr>
                <w:rFonts w:asciiTheme="minorHAnsi" w:hAnsiTheme="minorHAnsi"/>
                <w:sz w:val="24"/>
                <w:szCs w:val="24"/>
              </w:rPr>
            </w:pPr>
            <w:r>
              <w:rPr>
                <w:rFonts w:asciiTheme="minorHAnsi" w:hAnsiTheme="minorHAnsi"/>
                <w:sz w:val="24"/>
                <w:szCs w:val="24"/>
              </w:rPr>
              <w:t>Each studen</w:t>
            </w:r>
            <w:r w:rsidR="00A50B19">
              <w:rPr>
                <w:rFonts w:asciiTheme="minorHAnsi" w:hAnsiTheme="minorHAnsi"/>
                <w:sz w:val="24"/>
                <w:szCs w:val="24"/>
              </w:rPr>
              <w:t>t</w:t>
            </w:r>
            <w:r w:rsidR="00C63151">
              <w:rPr>
                <w:rFonts w:asciiTheme="minorHAnsi" w:hAnsiTheme="minorHAnsi"/>
                <w:sz w:val="24"/>
                <w:szCs w:val="24"/>
              </w:rPr>
              <w:t xml:space="preserve"> will select one Unesco World Heritage site located on the Korea peninsula</w:t>
            </w:r>
            <w:r w:rsidR="00763916">
              <w:rPr>
                <w:rFonts w:asciiTheme="minorHAnsi" w:hAnsiTheme="minorHAnsi"/>
                <w:sz w:val="24"/>
                <w:szCs w:val="24"/>
              </w:rPr>
              <w:t xml:space="preserve"> for further research</w:t>
            </w:r>
          </w:p>
          <w:p w14:paraId="738A1D21" w14:textId="485F46EF" w:rsidR="00C63151" w:rsidRDefault="00C63151" w:rsidP="00C63151">
            <w:pPr>
              <w:pStyle w:val="NoSpacing"/>
              <w:numPr>
                <w:ilvl w:val="0"/>
                <w:numId w:val="2"/>
              </w:numPr>
              <w:rPr>
                <w:rFonts w:asciiTheme="minorHAnsi" w:hAnsiTheme="minorHAnsi"/>
                <w:sz w:val="24"/>
                <w:szCs w:val="24"/>
              </w:rPr>
            </w:pPr>
            <w:r>
              <w:rPr>
                <w:rFonts w:asciiTheme="minorHAnsi" w:hAnsiTheme="minorHAnsi"/>
                <w:sz w:val="24"/>
                <w:szCs w:val="24"/>
              </w:rPr>
              <w:t>Create a web page that will focus on the selected Korean Unesco World Heritage site</w:t>
            </w:r>
          </w:p>
          <w:p w14:paraId="3DA829A9" w14:textId="27DBE3F2" w:rsidR="00C63151" w:rsidRDefault="00C63151" w:rsidP="00C63151">
            <w:pPr>
              <w:pStyle w:val="NoSpacing"/>
              <w:numPr>
                <w:ilvl w:val="0"/>
                <w:numId w:val="2"/>
              </w:numPr>
              <w:rPr>
                <w:rFonts w:asciiTheme="minorHAnsi" w:hAnsiTheme="minorHAnsi"/>
                <w:sz w:val="24"/>
                <w:szCs w:val="24"/>
              </w:rPr>
            </w:pPr>
            <w:r>
              <w:rPr>
                <w:rFonts w:asciiTheme="minorHAnsi" w:hAnsiTheme="minorHAnsi"/>
                <w:sz w:val="24"/>
                <w:szCs w:val="24"/>
              </w:rPr>
              <w:t xml:space="preserve">Explain the cultural or historical </w:t>
            </w:r>
            <w:r w:rsidR="00A50B19">
              <w:rPr>
                <w:rFonts w:asciiTheme="minorHAnsi" w:hAnsiTheme="minorHAnsi"/>
                <w:sz w:val="24"/>
                <w:szCs w:val="24"/>
              </w:rPr>
              <w:t>legacy</w:t>
            </w:r>
            <w:r>
              <w:rPr>
                <w:rFonts w:asciiTheme="minorHAnsi" w:hAnsiTheme="minorHAnsi"/>
                <w:sz w:val="24"/>
                <w:szCs w:val="24"/>
              </w:rPr>
              <w:t xml:space="preserve"> of the site</w:t>
            </w:r>
          </w:p>
          <w:p w14:paraId="5DF77AA0" w14:textId="77777777" w:rsidR="00C63151" w:rsidRDefault="00C63151" w:rsidP="00C63151">
            <w:pPr>
              <w:pStyle w:val="NoSpacing"/>
              <w:numPr>
                <w:ilvl w:val="0"/>
                <w:numId w:val="2"/>
              </w:numPr>
              <w:rPr>
                <w:rFonts w:asciiTheme="minorHAnsi" w:hAnsiTheme="minorHAnsi"/>
                <w:sz w:val="24"/>
                <w:szCs w:val="24"/>
              </w:rPr>
            </w:pPr>
            <w:r>
              <w:rPr>
                <w:rFonts w:asciiTheme="minorHAnsi" w:hAnsiTheme="minorHAnsi"/>
                <w:sz w:val="24"/>
                <w:szCs w:val="24"/>
              </w:rPr>
              <w:t xml:space="preserve">Include: </w:t>
            </w:r>
          </w:p>
          <w:p w14:paraId="0A311D03" w14:textId="5AA63736" w:rsidR="00C63151" w:rsidRDefault="00C63151" w:rsidP="00C63151">
            <w:pPr>
              <w:pStyle w:val="NoSpacing"/>
              <w:numPr>
                <w:ilvl w:val="1"/>
                <w:numId w:val="2"/>
              </w:numPr>
              <w:rPr>
                <w:rFonts w:asciiTheme="minorHAnsi" w:hAnsiTheme="minorHAnsi"/>
                <w:sz w:val="24"/>
                <w:szCs w:val="24"/>
              </w:rPr>
            </w:pPr>
            <w:r>
              <w:rPr>
                <w:rFonts w:asciiTheme="minorHAnsi" w:hAnsiTheme="minorHAnsi"/>
                <w:sz w:val="24"/>
                <w:szCs w:val="24"/>
              </w:rPr>
              <w:t>Pictures</w:t>
            </w:r>
          </w:p>
          <w:p w14:paraId="735BEE58" w14:textId="77777777" w:rsidR="00C63151" w:rsidRDefault="00C63151" w:rsidP="00C63151">
            <w:pPr>
              <w:pStyle w:val="NoSpacing"/>
              <w:numPr>
                <w:ilvl w:val="1"/>
                <w:numId w:val="2"/>
              </w:numPr>
              <w:rPr>
                <w:rFonts w:asciiTheme="minorHAnsi" w:hAnsiTheme="minorHAnsi"/>
                <w:sz w:val="24"/>
                <w:szCs w:val="24"/>
              </w:rPr>
            </w:pPr>
            <w:r>
              <w:rPr>
                <w:rFonts w:asciiTheme="minorHAnsi" w:hAnsiTheme="minorHAnsi"/>
                <w:sz w:val="24"/>
                <w:szCs w:val="24"/>
              </w:rPr>
              <w:t>Map created in previous activity</w:t>
            </w:r>
          </w:p>
          <w:p w14:paraId="35A108DB" w14:textId="39C47D00" w:rsidR="00C63151" w:rsidRPr="00C63151" w:rsidRDefault="00C63151" w:rsidP="00C63151">
            <w:pPr>
              <w:pStyle w:val="NoSpacing"/>
              <w:numPr>
                <w:ilvl w:val="1"/>
                <w:numId w:val="2"/>
              </w:numPr>
              <w:rPr>
                <w:rFonts w:asciiTheme="minorHAnsi" w:hAnsiTheme="minorHAnsi"/>
                <w:sz w:val="24"/>
                <w:szCs w:val="24"/>
              </w:rPr>
            </w:pPr>
            <w:r>
              <w:rPr>
                <w:rFonts w:asciiTheme="minorHAnsi" w:hAnsiTheme="minorHAnsi"/>
                <w:sz w:val="24"/>
                <w:szCs w:val="24"/>
              </w:rPr>
              <w:t>Tour video of site (if available)</w:t>
            </w:r>
            <w:r w:rsidR="00A50B19">
              <w:rPr>
                <w:rFonts w:asciiTheme="minorHAnsi" w:hAnsiTheme="minorHAnsi"/>
                <w:sz w:val="24"/>
                <w:szCs w:val="24"/>
              </w:rPr>
              <w:t xml:space="preserve"> or create his/her own video</w:t>
            </w:r>
          </w:p>
          <w:p w14:paraId="22395F2C" w14:textId="2B248E57" w:rsidR="0078658E" w:rsidRPr="007D5501" w:rsidRDefault="0078658E" w:rsidP="00A50B19">
            <w:pPr>
              <w:pStyle w:val="NoSpacing"/>
              <w:jc w:val="center"/>
              <w:rPr>
                <w:rFonts w:asciiTheme="minorHAnsi" w:hAnsiTheme="minorHAnsi"/>
                <w:sz w:val="20"/>
              </w:rPr>
            </w:pPr>
          </w:p>
        </w:tc>
      </w:tr>
      <w:tr w:rsidR="0078658E" w14:paraId="50ADD268" w14:textId="77777777" w:rsidTr="007D5501">
        <w:tc>
          <w:tcPr>
            <w:tcW w:w="9576" w:type="dxa"/>
            <w:shd w:val="clear" w:color="auto" w:fill="B8CCE4" w:themeFill="accent1" w:themeFillTint="66"/>
          </w:tcPr>
          <w:p w14:paraId="6DA7460A" w14:textId="77777777" w:rsidR="007D5501" w:rsidRPr="0078658E" w:rsidRDefault="007D5501" w:rsidP="007D5501">
            <w:pPr>
              <w:jc w:val="center"/>
              <w:rPr>
                <w:sz w:val="8"/>
              </w:rPr>
            </w:pPr>
          </w:p>
          <w:p w14:paraId="4536E285" w14:textId="77777777" w:rsidR="007D5501" w:rsidRPr="0085473C" w:rsidRDefault="007D5501" w:rsidP="007D5501">
            <w:pPr>
              <w:pStyle w:val="NoSpacing"/>
              <w:jc w:val="center"/>
              <w:rPr>
                <w:rFonts w:asciiTheme="minorHAnsi" w:hAnsiTheme="minorHAnsi"/>
                <w:b/>
                <w:sz w:val="24"/>
                <w:szCs w:val="28"/>
              </w:rPr>
            </w:pPr>
            <w:r>
              <w:rPr>
                <w:rFonts w:asciiTheme="minorHAnsi" w:hAnsiTheme="minorHAnsi"/>
                <w:b/>
                <w:sz w:val="24"/>
                <w:szCs w:val="28"/>
              </w:rPr>
              <w:t>FORMATIVE ASSESSMENT</w:t>
            </w:r>
          </w:p>
          <w:p w14:paraId="659CEFF1" w14:textId="77777777" w:rsidR="0078658E" w:rsidRPr="007D5501" w:rsidRDefault="0078658E" w:rsidP="007D5501">
            <w:pPr>
              <w:pStyle w:val="NoSpacing"/>
              <w:jc w:val="center"/>
              <w:rPr>
                <w:rFonts w:asciiTheme="minorHAnsi" w:hAnsiTheme="minorHAnsi"/>
                <w:sz w:val="8"/>
              </w:rPr>
            </w:pPr>
          </w:p>
        </w:tc>
      </w:tr>
      <w:tr w:rsidR="0078658E" w14:paraId="25241414" w14:textId="77777777" w:rsidTr="0078658E">
        <w:tc>
          <w:tcPr>
            <w:tcW w:w="9576" w:type="dxa"/>
          </w:tcPr>
          <w:p w14:paraId="376DC22A" w14:textId="77777777" w:rsidR="0078658E" w:rsidRDefault="0078658E" w:rsidP="007D5501">
            <w:pPr>
              <w:pStyle w:val="NoSpacing"/>
              <w:rPr>
                <w:rFonts w:asciiTheme="minorHAnsi" w:hAnsiTheme="minorHAnsi"/>
                <w:sz w:val="20"/>
              </w:rPr>
            </w:pPr>
          </w:p>
          <w:p w14:paraId="141EDCA0" w14:textId="7D17E25A" w:rsidR="007D5501" w:rsidRPr="00E75ED5" w:rsidRDefault="009465D9" w:rsidP="00E75ED5">
            <w:pPr>
              <w:pStyle w:val="NoSpacing"/>
              <w:rPr>
                <w:rFonts w:asciiTheme="minorHAnsi" w:hAnsiTheme="minorHAnsi"/>
                <w:sz w:val="24"/>
                <w:szCs w:val="24"/>
              </w:rPr>
            </w:pPr>
            <w:r w:rsidRPr="00E75ED5">
              <w:rPr>
                <w:rFonts w:asciiTheme="minorHAnsi" w:hAnsiTheme="minorHAnsi"/>
                <w:sz w:val="24"/>
                <w:szCs w:val="24"/>
              </w:rPr>
              <w:t xml:space="preserve">The web page developed by the student will be evaluated </w:t>
            </w:r>
            <w:r w:rsidR="00E75ED5" w:rsidRPr="00E75ED5">
              <w:rPr>
                <w:rFonts w:asciiTheme="minorHAnsi" w:hAnsiTheme="minorHAnsi"/>
                <w:sz w:val="24"/>
                <w:szCs w:val="24"/>
              </w:rPr>
              <w:t>for understanding of the cultural / historical legacy of a Unesco World Heritage Site on the Korean peninsula.</w:t>
            </w:r>
          </w:p>
          <w:p w14:paraId="7F02AFED" w14:textId="77777777" w:rsidR="0078658E" w:rsidRPr="007D5501" w:rsidRDefault="0078658E" w:rsidP="007D5501">
            <w:pPr>
              <w:pStyle w:val="NoSpacing"/>
              <w:rPr>
                <w:rFonts w:asciiTheme="minorHAnsi" w:hAnsiTheme="minorHAnsi"/>
                <w:sz w:val="20"/>
              </w:rPr>
            </w:pPr>
          </w:p>
        </w:tc>
      </w:tr>
    </w:tbl>
    <w:p w14:paraId="234CE271" w14:textId="77777777" w:rsidR="007D5501" w:rsidRDefault="007D5501"/>
    <w:p w14:paraId="5797C116" w14:textId="77777777" w:rsidR="007D5501" w:rsidRPr="007D5501" w:rsidRDefault="007D5501" w:rsidP="007D5501">
      <w:pPr>
        <w:pStyle w:val="NoSpacing"/>
        <w:rPr>
          <w:sz w:val="14"/>
        </w:rPr>
      </w:pPr>
    </w:p>
    <w:tbl>
      <w:tblPr>
        <w:tblStyle w:val="TableGrid"/>
        <w:tblW w:w="0" w:type="auto"/>
        <w:tblLook w:val="04A0" w:firstRow="1" w:lastRow="0" w:firstColumn="1" w:lastColumn="0" w:noHBand="0" w:noVBand="1"/>
      </w:tblPr>
      <w:tblGrid>
        <w:gridCol w:w="9350"/>
      </w:tblGrid>
      <w:tr w:rsidR="007D5501" w14:paraId="79351594" w14:textId="77777777" w:rsidTr="007D5501">
        <w:tc>
          <w:tcPr>
            <w:tcW w:w="9576" w:type="dxa"/>
            <w:shd w:val="clear" w:color="auto" w:fill="B8CCE4" w:themeFill="accent1" w:themeFillTint="66"/>
          </w:tcPr>
          <w:p w14:paraId="73D754D9" w14:textId="77777777" w:rsidR="007D5501" w:rsidRPr="007D5501" w:rsidRDefault="007D5501" w:rsidP="007D5501">
            <w:pPr>
              <w:pStyle w:val="NoSpacing"/>
              <w:jc w:val="center"/>
              <w:rPr>
                <w:rFonts w:asciiTheme="minorHAnsi" w:hAnsiTheme="minorHAnsi"/>
                <w:sz w:val="8"/>
                <w:szCs w:val="28"/>
              </w:rPr>
            </w:pPr>
          </w:p>
          <w:p w14:paraId="26DF07EA" w14:textId="77777777" w:rsidR="007D5501" w:rsidRPr="0085473C" w:rsidRDefault="007D5501" w:rsidP="007D5501">
            <w:pPr>
              <w:pStyle w:val="NoSpacing"/>
              <w:jc w:val="center"/>
              <w:rPr>
                <w:rFonts w:asciiTheme="minorHAnsi" w:hAnsiTheme="minorHAnsi"/>
                <w:b/>
                <w:sz w:val="24"/>
                <w:szCs w:val="28"/>
              </w:rPr>
            </w:pPr>
            <w:r>
              <w:rPr>
                <w:rFonts w:asciiTheme="minorHAnsi" w:hAnsiTheme="minorHAnsi"/>
                <w:b/>
                <w:sz w:val="24"/>
                <w:szCs w:val="28"/>
              </w:rPr>
              <w:t>RESOURCE LIST</w:t>
            </w:r>
          </w:p>
          <w:p w14:paraId="553F51E1" w14:textId="77777777" w:rsidR="007D5501" w:rsidRPr="007D5501" w:rsidRDefault="007D5501" w:rsidP="007D5501">
            <w:pPr>
              <w:pStyle w:val="NoSpacing"/>
              <w:jc w:val="center"/>
              <w:rPr>
                <w:rFonts w:asciiTheme="minorHAnsi" w:hAnsiTheme="minorHAnsi"/>
                <w:sz w:val="8"/>
              </w:rPr>
            </w:pPr>
          </w:p>
        </w:tc>
      </w:tr>
      <w:tr w:rsidR="007D5501" w14:paraId="6C121C2C" w14:textId="77777777" w:rsidTr="007D5501">
        <w:tc>
          <w:tcPr>
            <w:tcW w:w="9576" w:type="dxa"/>
          </w:tcPr>
          <w:p w14:paraId="0489BDBD" w14:textId="77777777" w:rsidR="007D5501" w:rsidRDefault="007D5501" w:rsidP="007D5501">
            <w:pPr>
              <w:pStyle w:val="NoSpacing"/>
              <w:jc w:val="center"/>
              <w:rPr>
                <w:rFonts w:asciiTheme="minorHAnsi" w:hAnsiTheme="minorHAnsi"/>
                <w:sz w:val="24"/>
              </w:rPr>
            </w:pPr>
          </w:p>
          <w:p w14:paraId="7323247F" w14:textId="284A490C" w:rsidR="007D5501" w:rsidRPr="00E75ED5" w:rsidRDefault="00632BCF" w:rsidP="00632BCF">
            <w:pPr>
              <w:rPr>
                <w:rFonts w:eastAsia="Times New Roman" w:cs="Times New Roman"/>
              </w:rPr>
            </w:pPr>
            <w:r w:rsidRPr="00E75ED5">
              <w:rPr>
                <w:rFonts w:eastAsia="Times New Roman" w:cs="Arial"/>
                <w:color w:val="000000"/>
              </w:rPr>
              <w:t>UNESCO. (n.d.). Retrieved from https://en.unesco.org/</w:t>
            </w:r>
          </w:p>
          <w:p w14:paraId="263C22DC" w14:textId="77777777" w:rsidR="007D5501" w:rsidRDefault="007D5501"/>
        </w:tc>
      </w:tr>
      <w:tr w:rsidR="007D5501" w14:paraId="46835514" w14:textId="77777777" w:rsidTr="007D5501">
        <w:tc>
          <w:tcPr>
            <w:tcW w:w="9576" w:type="dxa"/>
            <w:shd w:val="clear" w:color="auto" w:fill="B8CCE4" w:themeFill="accent1" w:themeFillTint="66"/>
          </w:tcPr>
          <w:p w14:paraId="0DCFC46A" w14:textId="77777777" w:rsidR="007D5501" w:rsidRPr="007D5501" w:rsidRDefault="007D5501" w:rsidP="007D5501">
            <w:pPr>
              <w:pStyle w:val="NoSpacing"/>
              <w:jc w:val="center"/>
              <w:rPr>
                <w:rFonts w:asciiTheme="minorHAnsi" w:hAnsiTheme="minorHAnsi"/>
                <w:sz w:val="8"/>
                <w:szCs w:val="28"/>
              </w:rPr>
            </w:pPr>
          </w:p>
          <w:p w14:paraId="76AED6DE" w14:textId="77777777" w:rsidR="007D5501" w:rsidRPr="0085473C" w:rsidRDefault="003A1AD7" w:rsidP="007D5501">
            <w:pPr>
              <w:pStyle w:val="NoSpacing"/>
              <w:jc w:val="center"/>
              <w:rPr>
                <w:rFonts w:asciiTheme="minorHAnsi" w:hAnsiTheme="minorHAnsi"/>
                <w:b/>
                <w:sz w:val="24"/>
                <w:szCs w:val="28"/>
              </w:rPr>
            </w:pPr>
            <w:r>
              <w:rPr>
                <w:rFonts w:asciiTheme="minorHAnsi" w:hAnsiTheme="minorHAnsi"/>
                <w:b/>
                <w:sz w:val="24"/>
                <w:szCs w:val="28"/>
              </w:rPr>
              <w:t>MODIFICATIONS &amp; EXTENSIONS (OPTIONAL)</w:t>
            </w:r>
          </w:p>
          <w:p w14:paraId="2C7603FA" w14:textId="77777777" w:rsidR="007D5501" w:rsidRPr="007D5501" w:rsidRDefault="007D5501" w:rsidP="007D5501">
            <w:pPr>
              <w:pStyle w:val="NoSpacing"/>
              <w:jc w:val="center"/>
              <w:rPr>
                <w:rFonts w:asciiTheme="minorHAnsi" w:hAnsiTheme="minorHAnsi"/>
                <w:sz w:val="8"/>
              </w:rPr>
            </w:pPr>
          </w:p>
        </w:tc>
      </w:tr>
      <w:tr w:rsidR="007D5501" w14:paraId="229C66F7" w14:textId="77777777" w:rsidTr="007D5501">
        <w:tc>
          <w:tcPr>
            <w:tcW w:w="9576" w:type="dxa"/>
          </w:tcPr>
          <w:p w14:paraId="0A17979E" w14:textId="77777777" w:rsidR="0049729A" w:rsidRPr="0049729A" w:rsidRDefault="0049729A" w:rsidP="0049729A">
            <w:pPr>
              <w:pStyle w:val="NoSpacing"/>
              <w:jc w:val="center"/>
              <w:rPr>
                <w:rFonts w:asciiTheme="minorHAnsi" w:hAnsiTheme="minorHAnsi"/>
                <w:b/>
                <w:sz w:val="24"/>
              </w:rPr>
            </w:pPr>
            <w:r w:rsidRPr="0049729A">
              <w:rPr>
                <w:rFonts w:asciiTheme="minorHAnsi" w:hAnsiTheme="minorHAnsi"/>
                <w:b/>
                <w:sz w:val="24"/>
              </w:rPr>
              <w:t>MODIFICATIONS</w:t>
            </w:r>
          </w:p>
          <w:p w14:paraId="46204B29" w14:textId="170BA842" w:rsidR="0049729A" w:rsidRDefault="00763916" w:rsidP="00763916">
            <w:pPr>
              <w:pStyle w:val="NoSpacing"/>
              <w:rPr>
                <w:rFonts w:asciiTheme="minorHAnsi" w:hAnsiTheme="minorHAnsi"/>
                <w:sz w:val="24"/>
              </w:rPr>
            </w:pPr>
            <w:r>
              <w:rPr>
                <w:rFonts w:asciiTheme="minorHAnsi" w:hAnsiTheme="minorHAnsi"/>
                <w:sz w:val="24"/>
              </w:rPr>
              <w:t>Students could work in pairs or small groups to share the workload.  Informational videos could be created by the students to explain the Unesco World Heritage site in place of a written description of the cultural / historical heritage of the site.</w:t>
            </w:r>
          </w:p>
          <w:p w14:paraId="1D945172" w14:textId="77777777" w:rsidR="007D5501" w:rsidRPr="0049729A" w:rsidRDefault="007D5501" w:rsidP="0049729A">
            <w:pPr>
              <w:pStyle w:val="NoSpacing"/>
              <w:jc w:val="center"/>
              <w:rPr>
                <w:rFonts w:asciiTheme="minorHAnsi" w:hAnsiTheme="minorHAnsi"/>
                <w:b/>
                <w:sz w:val="24"/>
              </w:rPr>
            </w:pPr>
          </w:p>
          <w:p w14:paraId="5E055057" w14:textId="77777777" w:rsidR="0049729A" w:rsidRPr="0049729A" w:rsidRDefault="0049729A" w:rsidP="0049729A">
            <w:pPr>
              <w:pStyle w:val="NoSpacing"/>
              <w:jc w:val="center"/>
              <w:rPr>
                <w:rFonts w:asciiTheme="minorHAnsi" w:hAnsiTheme="minorHAnsi"/>
                <w:b/>
                <w:sz w:val="24"/>
              </w:rPr>
            </w:pPr>
            <w:r w:rsidRPr="0049729A">
              <w:rPr>
                <w:rFonts w:asciiTheme="minorHAnsi" w:hAnsiTheme="minorHAnsi"/>
                <w:b/>
                <w:sz w:val="24"/>
              </w:rPr>
              <w:t>EXTENSIONS</w:t>
            </w:r>
          </w:p>
          <w:p w14:paraId="7D2F8208" w14:textId="563330F1" w:rsidR="007D5501" w:rsidRPr="00632BCF" w:rsidRDefault="00763916" w:rsidP="00632BCF">
            <w:pPr>
              <w:pStyle w:val="NoSpacing"/>
              <w:rPr>
                <w:rFonts w:asciiTheme="minorHAnsi" w:hAnsiTheme="minorHAnsi"/>
                <w:sz w:val="24"/>
              </w:rPr>
            </w:pPr>
            <w:r>
              <w:rPr>
                <w:rFonts w:asciiTheme="minorHAnsi" w:hAnsiTheme="minorHAnsi"/>
                <w:sz w:val="24"/>
              </w:rPr>
              <w:t>Students can continue to add web pages explaining Unesco World Heritage sites found in other countries.  Web site can be published to the world wide web for others to view.</w:t>
            </w:r>
          </w:p>
        </w:tc>
      </w:tr>
    </w:tbl>
    <w:p w14:paraId="6526E785" w14:textId="77777777" w:rsidR="007D5501" w:rsidRDefault="007D5501"/>
    <w:sectPr w:rsidR="007D5501" w:rsidSect="005E67F8">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296731" w14:textId="77777777" w:rsidR="00946AF1" w:rsidRDefault="00946AF1" w:rsidP="005E67F8">
      <w:r>
        <w:separator/>
      </w:r>
    </w:p>
  </w:endnote>
  <w:endnote w:type="continuationSeparator" w:id="0">
    <w:p w14:paraId="7581FA6E" w14:textId="77777777" w:rsidR="00946AF1" w:rsidRDefault="00946AF1" w:rsidP="005E6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embedRegular r:id="rId1" w:fontKey="{7736505E-69DC-144D-9F45-63E0CC52DD30}"/>
    <w:embedBold r:id="rId2" w:fontKey="{FCF83510-70E5-334A-B0C5-EF318544B14D}"/>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A5B54" w14:textId="77777777" w:rsidR="00F11873" w:rsidRDefault="00F118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B32DB" w14:textId="75F5745D" w:rsidR="009465D9" w:rsidRPr="00BC5FA8" w:rsidRDefault="009465D9" w:rsidP="00BC5FA8">
    <w:pPr>
      <w:pStyle w:val="Footer"/>
      <w:jc w:val="center"/>
      <w:rPr>
        <w:sz w:val="20"/>
      </w:rPr>
    </w:pPr>
    <w:r w:rsidRPr="00BC5FA8">
      <w:rPr>
        <w:sz w:val="20"/>
      </w:rPr>
      <w:t xml:space="preserve">ALL RIGHTS RESERVED </w:t>
    </w:r>
    <w:r w:rsidR="00F11873">
      <w:rPr>
        <w:sz w:val="20"/>
      </w:rPr>
      <w:t>WHDE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D8528" w14:textId="77777777" w:rsidR="00F11873" w:rsidRDefault="00F118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135A42" w14:textId="77777777" w:rsidR="00946AF1" w:rsidRDefault="00946AF1" w:rsidP="005E67F8">
      <w:r>
        <w:separator/>
      </w:r>
    </w:p>
  </w:footnote>
  <w:footnote w:type="continuationSeparator" w:id="0">
    <w:p w14:paraId="6A424714" w14:textId="77777777" w:rsidR="00946AF1" w:rsidRDefault="00946AF1" w:rsidP="005E6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5CDF6" w14:textId="77777777" w:rsidR="00F11873" w:rsidRDefault="00F118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19573" w14:textId="041AF200" w:rsidR="009465D9" w:rsidRPr="005E67F8" w:rsidRDefault="00AA78C9" w:rsidP="005E67F8">
    <w:pPr>
      <w:pStyle w:val="NoSpacing"/>
      <w:jc w:val="center"/>
      <w:rPr>
        <w:rFonts w:asciiTheme="minorHAnsi" w:hAnsiTheme="minorHAnsi"/>
        <w:b/>
      </w:rPr>
    </w:pPr>
    <w:r>
      <w:rPr>
        <w:rFonts w:asciiTheme="minorHAnsi" w:hAnsiTheme="minorHAnsi"/>
        <w:b/>
      </w:rPr>
      <w:t>WHDE Lesson Plan</w:t>
    </w:r>
  </w:p>
  <w:p w14:paraId="196F4C6C" w14:textId="18C2A8A5" w:rsidR="009465D9" w:rsidRPr="005E67F8" w:rsidRDefault="009465D9" w:rsidP="005E67F8">
    <w:pPr>
      <w:pStyle w:val="NoSpacing"/>
      <w:jc w:val="center"/>
      <w:rPr>
        <w:rFonts w:asciiTheme="minorHAnsi" w:hAnsiTheme="min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D3774" w14:textId="77777777" w:rsidR="00F11873" w:rsidRDefault="00F118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2E44D9"/>
    <w:multiLevelType w:val="hybridMultilevel"/>
    <w:tmpl w:val="17125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691134"/>
    <w:multiLevelType w:val="hybridMultilevel"/>
    <w:tmpl w:val="7A7E9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DF1861"/>
    <w:multiLevelType w:val="hybridMultilevel"/>
    <w:tmpl w:val="9B00B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1E5A69"/>
    <w:multiLevelType w:val="hybridMultilevel"/>
    <w:tmpl w:val="EBA00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751793"/>
    <w:multiLevelType w:val="hybridMultilevel"/>
    <w:tmpl w:val="F9FCF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9"/>
  <w:embedTrueTypeFonts/>
  <w:saveSubset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7F8"/>
    <w:rsid w:val="00010A89"/>
    <w:rsid w:val="000144E7"/>
    <w:rsid w:val="00152951"/>
    <w:rsid w:val="001E1402"/>
    <w:rsid w:val="002C4506"/>
    <w:rsid w:val="003A1AD7"/>
    <w:rsid w:val="0049729A"/>
    <w:rsid w:val="004B00D2"/>
    <w:rsid w:val="004E7B9B"/>
    <w:rsid w:val="00571765"/>
    <w:rsid w:val="005E67F8"/>
    <w:rsid w:val="00632BCF"/>
    <w:rsid w:val="00632E84"/>
    <w:rsid w:val="006E39E1"/>
    <w:rsid w:val="0074202F"/>
    <w:rsid w:val="00763916"/>
    <w:rsid w:val="0078658E"/>
    <w:rsid w:val="007C38EE"/>
    <w:rsid w:val="007D5501"/>
    <w:rsid w:val="00851DE5"/>
    <w:rsid w:val="0085473C"/>
    <w:rsid w:val="009465D9"/>
    <w:rsid w:val="00946AF1"/>
    <w:rsid w:val="0097360C"/>
    <w:rsid w:val="00986E88"/>
    <w:rsid w:val="009E0E14"/>
    <w:rsid w:val="009F680C"/>
    <w:rsid w:val="00A149B6"/>
    <w:rsid w:val="00A24E69"/>
    <w:rsid w:val="00A50B19"/>
    <w:rsid w:val="00AA78C9"/>
    <w:rsid w:val="00AD7F96"/>
    <w:rsid w:val="00B25A31"/>
    <w:rsid w:val="00B77693"/>
    <w:rsid w:val="00BC5FA8"/>
    <w:rsid w:val="00C47F04"/>
    <w:rsid w:val="00C63151"/>
    <w:rsid w:val="00CD716A"/>
    <w:rsid w:val="00D22DC3"/>
    <w:rsid w:val="00D41124"/>
    <w:rsid w:val="00DC7041"/>
    <w:rsid w:val="00E26417"/>
    <w:rsid w:val="00E75ED5"/>
    <w:rsid w:val="00F118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88B06F"/>
  <w15:docId w15:val="{D20DDED2-93F3-FD45-900D-AB239AAD6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73C"/>
    <w:pPr>
      <w:spacing w:after="0" w:line="240" w:lineRule="auto"/>
    </w:pPr>
    <w:rPr>
      <w:rFonts w:asciiTheme="minorHAnsi" w:eastAsiaTheme="minorEastAsia" w:hAnsiTheme="minorHAnsi"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7F04"/>
    <w:pPr>
      <w:spacing w:after="0" w:line="240" w:lineRule="auto"/>
    </w:pPr>
  </w:style>
  <w:style w:type="paragraph" w:styleId="Header">
    <w:name w:val="header"/>
    <w:basedOn w:val="Normal"/>
    <w:link w:val="HeaderChar"/>
    <w:uiPriority w:val="99"/>
    <w:unhideWhenUsed/>
    <w:rsid w:val="005E67F8"/>
    <w:pPr>
      <w:tabs>
        <w:tab w:val="center" w:pos="4680"/>
        <w:tab w:val="right" w:pos="9360"/>
      </w:tabs>
    </w:pPr>
  </w:style>
  <w:style w:type="character" w:customStyle="1" w:styleId="HeaderChar">
    <w:name w:val="Header Char"/>
    <w:basedOn w:val="DefaultParagraphFont"/>
    <w:link w:val="Header"/>
    <w:uiPriority w:val="99"/>
    <w:rsid w:val="005E67F8"/>
  </w:style>
  <w:style w:type="paragraph" w:styleId="Footer">
    <w:name w:val="footer"/>
    <w:basedOn w:val="Normal"/>
    <w:link w:val="FooterChar"/>
    <w:uiPriority w:val="99"/>
    <w:unhideWhenUsed/>
    <w:rsid w:val="005E67F8"/>
    <w:pPr>
      <w:tabs>
        <w:tab w:val="center" w:pos="4680"/>
        <w:tab w:val="right" w:pos="9360"/>
      </w:tabs>
    </w:pPr>
  </w:style>
  <w:style w:type="character" w:customStyle="1" w:styleId="FooterChar">
    <w:name w:val="Footer Char"/>
    <w:basedOn w:val="DefaultParagraphFont"/>
    <w:link w:val="Footer"/>
    <w:uiPriority w:val="99"/>
    <w:rsid w:val="005E67F8"/>
  </w:style>
  <w:style w:type="table" w:styleId="TableGrid">
    <w:name w:val="Table Grid"/>
    <w:basedOn w:val="TableNormal"/>
    <w:uiPriority w:val="59"/>
    <w:rsid w:val="005E6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5501"/>
    <w:pPr>
      <w:ind w:left="720"/>
      <w:contextualSpacing/>
    </w:pPr>
  </w:style>
  <w:style w:type="paragraph" w:customStyle="1" w:styleId="Default">
    <w:name w:val="Default"/>
    <w:rsid w:val="00A24E69"/>
    <w:pPr>
      <w:widowControl w:val="0"/>
      <w:autoSpaceDE w:val="0"/>
      <w:autoSpaceDN w:val="0"/>
      <w:adjustRightInd w:val="0"/>
      <w:spacing w:after="0" w:line="240" w:lineRule="auto"/>
    </w:pPr>
    <w:rPr>
      <w:rFonts w:ascii="Cambria" w:hAnsi="Cambria" w:cs="Cambria"/>
      <w:color w:val="000000"/>
      <w:sz w:val="24"/>
      <w:szCs w:val="24"/>
    </w:rPr>
  </w:style>
  <w:style w:type="character" w:styleId="Hyperlink">
    <w:name w:val="Hyperlink"/>
    <w:basedOn w:val="DefaultParagraphFont"/>
    <w:uiPriority w:val="99"/>
    <w:unhideWhenUsed/>
    <w:rsid w:val="00E26417"/>
    <w:rPr>
      <w:color w:val="0000FF" w:themeColor="hyperlink"/>
      <w:u w:val="single"/>
    </w:rPr>
  </w:style>
  <w:style w:type="character" w:styleId="CommentReference">
    <w:name w:val="annotation reference"/>
    <w:basedOn w:val="DefaultParagraphFont"/>
    <w:uiPriority w:val="99"/>
    <w:semiHidden/>
    <w:unhideWhenUsed/>
    <w:rsid w:val="00571765"/>
    <w:rPr>
      <w:sz w:val="18"/>
      <w:szCs w:val="18"/>
    </w:rPr>
  </w:style>
  <w:style w:type="paragraph" w:styleId="CommentText">
    <w:name w:val="annotation text"/>
    <w:basedOn w:val="Normal"/>
    <w:link w:val="CommentTextChar"/>
    <w:uiPriority w:val="99"/>
    <w:semiHidden/>
    <w:unhideWhenUsed/>
    <w:rsid w:val="00571765"/>
  </w:style>
  <w:style w:type="character" w:customStyle="1" w:styleId="CommentTextChar">
    <w:name w:val="Comment Text Char"/>
    <w:basedOn w:val="DefaultParagraphFont"/>
    <w:link w:val="CommentText"/>
    <w:uiPriority w:val="99"/>
    <w:semiHidden/>
    <w:rsid w:val="00571765"/>
    <w:rPr>
      <w:rFonts w:asciiTheme="minorHAnsi" w:eastAsiaTheme="minorEastAsia" w:hAnsiTheme="minorHAnsi" w:cstheme="minorBidi"/>
      <w:sz w:val="24"/>
      <w:szCs w:val="24"/>
    </w:rPr>
  </w:style>
  <w:style w:type="paragraph" w:styleId="CommentSubject">
    <w:name w:val="annotation subject"/>
    <w:basedOn w:val="CommentText"/>
    <w:next w:val="CommentText"/>
    <w:link w:val="CommentSubjectChar"/>
    <w:uiPriority w:val="99"/>
    <w:semiHidden/>
    <w:unhideWhenUsed/>
    <w:rsid w:val="00571765"/>
    <w:rPr>
      <w:b/>
      <w:bCs/>
      <w:sz w:val="20"/>
      <w:szCs w:val="20"/>
    </w:rPr>
  </w:style>
  <w:style w:type="character" w:customStyle="1" w:styleId="CommentSubjectChar">
    <w:name w:val="Comment Subject Char"/>
    <w:basedOn w:val="CommentTextChar"/>
    <w:link w:val="CommentSubject"/>
    <w:uiPriority w:val="99"/>
    <w:semiHidden/>
    <w:rsid w:val="00571765"/>
    <w:rPr>
      <w:rFonts w:asciiTheme="minorHAnsi" w:eastAsiaTheme="minorEastAsia" w:hAnsiTheme="minorHAnsi" w:cstheme="minorBidi"/>
      <w:b/>
      <w:bCs/>
      <w:sz w:val="20"/>
      <w:szCs w:val="20"/>
    </w:rPr>
  </w:style>
  <w:style w:type="paragraph" w:styleId="BalloonText">
    <w:name w:val="Balloon Text"/>
    <w:basedOn w:val="Normal"/>
    <w:link w:val="BalloonTextChar"/>
    <w:uiPriority w:val="99"/>
    <w:semiHidden/>
    <w:unhideWhenUsed/>
    <w:rsid w:val="005717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1765"/>
    <w:rPr>
      <w:rFonts w:ascii="Lucida Grande" w:eastAsiaTheme="minorEastAsia"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44785">
      <w:bodyDiv w:val="1"/>
      <w:marLeft w:val="0"/>
      <w:marRight w:val="0"/>
      <w:marTop w:val="0"/>
      <w:marBottom w:val="0"/>
      <w:divBdr>
        <w:top w:val="none" w:sz="0" w:space="0" w:color="auto"/>
        <w:left w:val="none" w:sz="0" w:space="0" w:color="auto"/>
        <w:bottom w:val="none" w:sz="0" w:space="0" w:color="auto"/>
        <w:right w:val="none" w:sz="0" w:space="0" w:color="auto"/>
      </w:divBdr>
    </w:div>
    <w:div w:id="113407151">
      <w:bodyDiv w:val="1"/>
      <w:marLeft w:val="0"/>
      <w:marRight w:val="0"/>
      <w:marTop w:val="0"/>
      <w:marBottom w:val="0"/>
      <w:divBdr>
        <w:top w:val="none" w:sz="0" w:space="0" w:color="auto"/>
        <w:left w:val="none" w:sz="0" w:space="0" w:color="auto"/>
        <w:bottom w:val="none" w:sz="0" w:space="0" w:color="auto"/>
        <w:right w:val="none" w:sz="0" w:space="0" w:color="auto"/>
      </w:divBdr>
    </w:div>
    <w:div w:id="928349692">
      <w:bodyDiv w:val="1"/>
      <w:marLeft w:val="0"/>
      <w:marRight w:val="0"/>
      <w:marTop w:val="0"/>
      <w:marBottom w:val="0"/>
      <w:divBdr>
        <w:top w:val="none" w:sz="0" w:space="0" w:color="auto"/>
        <w:left w:val="none" w:sz="0" w:space="0" w:color="auto"/>
        <w:bottom w:val="none" w:sz="0" w:space="0" w:color="auto"/>
        <w:right w:val="none" w:sz="0" w:space="0" w:color="auto"/>
      </w:divBdr>
    </w:div>
    <w:div w:id="202771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hc.unesco.org/en/lis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hc.unesco.org/en/criteria/"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hc.unesco.org/en/list/" TargetMode="External"/><Relationship Id="rId4" Type="http://schemas.openxmlformats.org/officeDocument/2006/relationships/webSettings" Target="webSettings.xml"/><Relationship Id="rId9" Type="http://schemas.openxmlformats.org/officeDocument/2006/relationships/hyperlink" Target="https://whc.unesco.org/en/lis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867</Words>
  <Characters>4947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Bobbie Downs</cp:lastModifiedBy>
  <cp:revision>3</cp:revision>
  <dcterms:created xsi:type="dcterms:W3CDTF">2020-04-16T17:13:00Z</dcterms:created>
  <dcterms:modified xsi:type="dcterms:W3CDTF">2020-04-16T17:17:00Z</dcterms:modified>
</cp:coreProperties>
</file>